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EC74" w14:textId="702319FC" w:rsidR="006D117C" w:rsidRPr="006420FA" w:rsidRDefault="00DC6E6B" w:rsidP="006420FA">
      <w:pPr>
        <w:pStyle w:val="Title"/>
        <w:rPr>
          <w:u w:val="single"/>
        </w:rPr>
      </w:pPr>
      <w:r>
        <w:rPr>
          <w:u w:val="single"/>
        </w:rPr>
        <w:t>FFY ‘2</w:t>
      </w:r>
      <w:r w:rsidR="00716A6F">
        <w:rPr>
          <w:u w:val="single"/>
        </w:rPr>
        <w:t>5</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65A53897"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DD0670">
        <w:rPr>
          <w:rFonts w:asciiTheme="minorHAnsi" w:hAnsiTheme="minorHAnsi" w:cstheme="minorHAnsi"/>
          <w:bCs/>
        </w:rPr>
        <w:t>5</w:t>
      </w:r>
      <w:r w:rsidR="00D647EA">
        <w:rPr>
          <w:rFonts w:asciiTheme="minorHAnsi" w:hAnsiTheme="minorHAnsi" w:cstheme="minorHAnsi"/>
          <w:bCs/>
        </w:rPr>
        <w:t xml:space="preserve"> </w:t>
      </w:r>
      <w:r w:rsidR="00D36D00">
        <w:rPr>
          <w:rFonts w:asciiTheme="minorHAnsi" w:hAnsiTheme="minorHAnsi" w:cstheme="minorHAnsi"/>
          <w:bCs/>
        </w:rPr>
        <w:t>October 1, 202</w:t>
      </w:r>
      <w:r w:rsidR="00DD0670">
        <w:rPr>
          <w:rFonts w:asciiTheme="minorHAnsi" w:hAnsiTheme="minorHAnsi" w:cstheme="minorHAnsi"/>
          <w:bCs/>
        </w:rPr>
        <w:t>4</w:t>
      </w:r>
      <w:r w:rsidR="001B15D3">
        <w:rPr>
          <w:rFonts w:asciiTheme="minorHAnsi" w:hAnsiTheme="minorHAnsi" w:cstheme="minorHAnsi"/>
          <w:bCs/>
        </w:rPr>
        <w:t>,</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DD0670">
        <w:rPr>
          <w:rFonts w:asciiTheme="minorHAnsi" w:hAnsiTheme="minorHAnsi" w:cstheme="minorHAnsi"/>
          <w:bCs/>
        </w:rPr>
        <w:t>5</w:t>
      </w:r>
    </w:p>
    <w:p w14:paraId="7C99D85A" w14:textId="34862518" w:rsidR="00D36D00" w:rsidRDefault="001B15D3" w:rsidP="00AD164A">
      <w:pPr>
        <w:jc w:val="center"/>
        <w:rPr>
          <w:rFonts w:asciiTheme="minorHAnsi" w:hAnsiTheme="minorHAnsi" w:cstheme="minorHAnsi"/>
          <w:bCs/>
        </w:rPr>
      </w:pPr>
      <w:r>
        <w:rPr>
          <w:rFonts w:asciiTheme="minorHAnsi" w:hAnsiTheme="minorHAnsi" w:cstheme="minorHAnsi"/>
          <w:bCs/>
        </w:rPr>
        <w:t xml:space="preserve">Funding </w:t>
      </w:r>
      <w:r w:rsidR="00D647EA">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sidR="006029A8">
        <w:rPr>
          <w:rFonts w:asciiTheme="minorHAnsi" w:hAnsiTheme="minorHAnsi" w:cstheme="minorHAnsi"/>
          <w:bCs/>
          <w:u w:val="single"/>
        </w:rPr>
        <w:t>650,181.00</w:t>
      </w:r>
    </w:p>
    <w:p w14:paraId="4E7BE3A0" w14:textId="77D7CF66"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1B15D3">
        <w:rPr>
          <w:rFonts w:asciiTheme="minorHAnsi" w:hAnsiTheme="minorHAnsi" w:cstheme="minorHAnsi"/>
          <w:bCs/>
        </w:rPr>
        <w:t xml:space="preserve"> for FFY 2024</w:t>
      </w:r>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6029A8">
        <w:rPr>
          <w:rFonts w:asciiTheme="minorHAnsi" w:hAnsiTheme="minorHAnsi" w:cstheme="minorHAnsi"/>
          <w:bCs/>
          <w:u w:val="single"/>
        </w:rPr>
        <w:t>455,126.70</w:t>
      </w:r>
    </w:p>
    <w:p w14:paraId="47D5C3DA" w14:textId="2A3701CE" w:rsidR="00CB67E8" w:rsidRDefault="00CB67E8" w:rsidP="00F32009">
      <w:pPr>
        <w:jc w:val="center"/>
        <w:rPr>
          <w:rFonts w:asciiTheme="minorHAnsi" w:hAnsiTheme="minorHAnsi" w:cstheme="minorHAnsi"/>
          <w:bCs/>
        </w:rPr>
      </w:pPr>
      <w:r w:rsidRPr="008764E3">
        <w:rPr>
          <w:rFonts w:asciiTheme="minorHAnsi" w:hAnsiTheme="minorHAnsi" w:cstheme="minorHAnsi"/>
          <w:bCs/>
        </w:rPr>
        <w:t xml:space="preserve">Amounts do NOT include staff time/salaries spent on </w:t>
      </w:r>
      <w:r w:rsidR="00A903D2" w:rsidRPr="008764E3">
        <w:rPr>
          <w:rFonts w:asciiTheme="minorHAnsi" w:hAnsiTheme="minorHAnsi" w:cstheme="minorHAnsi"/>
          <w:bCs/>
        </w:rPr>
        <w:t>in-house</w:t>
      </w:r>
      <w:r w:rsidRPr="008764E3">
        <w:rPr>
          <w:rFonts w:asciiTheme="minorHAnsi" w:hAnsiTheme="minorHAnsi" w:cstheme="minorHAnsi"/>
          <w:bCs/>
        </w:rPr>
        <w:t xml:space="preserve"> activities</w:t>
      </w:r>
      <w:r w:rsidR="00134F50">
        <w:rPr>
          <w:rFonts w:asciiTheme="minorHAnsi" w:hAnsiTheme="minorHAnsi" w:cstheme="minorHAnsi"/>
          <w:bCs/>
        </w:rPr>
        <w:t>.</w:t>
      </w:r>
    </w:p>
    <w:p w14:paraId="06B7F483" w14:textId="185F5B1D" w:rsidR="00622A68" w:rsidRDefault="00622A68" w:rsidP="00F32009">
      <w:pPr>
        <w:jc w:val="center"/>
        <w:rPr>
          <w:rFonts w:asciiTheme="minorHAnsi" w:hAnsiTheme="minorHAnsi" w:cstheme="minorHAnsi"/>
          <w:bCs/>
        </w:rPr>
      </w:pPr>
      <w:r>
        <w:rPr>
          <w:rFonts w:asciiTheme="minorHAnsi" w:hAnsiTheme="minorHAnsi" w:cstheme="minorHAnsi"/>
          <w:bCs/>
        </w:rPr>
        <w:t xml:space="preserve">Total Funding </w:t>
      </w:r>
      <w:r w:rsidR="00427555">
        <w:rPr>
          <w:rFonts w:asciiTheme="minorHAnsi" w:hAnsiTheme="minorHAnsi" w:cstheme="minorHAnsi"/>
          <w:bCs/>
        </w:rPr>
        <w:t xml:space="preserve">Allowed to be </w:t>
      </w:r>
      <w:r>
        <w:rPr>
          <w:rFonts w:asciiTheme="minorHAnsi" w:hAnsiTheme="minorHAnsi" w:cstheme="minorHAnsi"/>
          <w:bCs/>
        </w:rPr>
        <w:t>Allocated for Projects: $</w:t>
      </w:r>
      <w:r w:rsidR="006029A8">
        <w:rPr>
          <w:rFonts w:asciiTheme="minorHAnsi" w:hAnsiTheme="minorHAnsi" w:cstheme="minorHAnsi"/>
          <w:bCs/>
        </w:rPr>
        <w:t>4</w:t>
      </w:r>
      <w:r w:rsidR="00902A09">
        <w:rPr>
          <w:rFonts w:asciiTheme="minorHAnsi" w:hAnsiTheme="minorHAnsi" w:cstheme="minorHAnsi"/>
          <w:bCs/>
        </w:rPr>
        <w:t>30</w:t>
      </w:r>
      <w:r w:rsidR="006029A8">
        <w:rPr>
          <w:rFonts w:asciiTheme="minorHAnsi" w:hAnsiTheme="minorHAnsi" w:cstheme="minorHAnsi"/>
          <w:bCs/>
        </w:rPr>
        <w:t>,000</w:t>
      </w:r>
    </w:p>
    <w:p w14:paraId="36286D8B" w14:textId="0C204744" w:rsidR="00D36D00" w:rsidRPr="008764E3" w:rsidRDefault="00622A68" w:rsidP="00D36D00">
      <w:pPr>
        <w:jc w:val="center"/>
        <w:rPr>
          <w:rFonts w:asciiTheme="minorHAnsi" w:hAnsiTheme="minorHAnsi" w:cstheme="minorHAnsi"/>
          <w:bCs/>
        </w:rPr>
      </w:pPr>
      <w:r>
        <w:rPr>
          <w:rFonts w:asciiTheme="minorHAnsi" w:hAnsiTheme="minorHAnsi" w:cstheme="minorHAnsi"/>
          <w:bCs/>
        </w:rPr>
        <w:t>Funding</w:t>
      </w:r>
      <w:r w:rsidR="00427555">
        <w:rPr>
          <w:rFonts w:asciiTheme="minorHAnsi" w:hAnsiTheme="minorHAnsi" w:cstheme="minorHAnsi"/>
          <w:bCs/>
        </w:rPr>
        <w:t xml:space="preserve"> to be</w:t>
      </w:r>
      <w:r>
        <w:rPr>
          <w:rFonts w:asciiTheme="minorHAnsi" w:hAnsiTheme="minorHAnsi" w:cstheme="minorHAnsi"/>
          <w:bCs/>
        </w:rPr>
        <w:t xml:space="preserve"> Saved for Budget Impacts: $</w:t>
      </w:r>
      <w:r w:rsidR="00902A09">
        <w:rPr>
          <w:rFonts w:asciiTheme="minorHAnsi" w:hAnsiTheme="minorHAnsi" w:cstheme="minorHAnsi"/>
          <w:bCs/>
        </w:rPr>
        <w:t>2</w:t>
      </w:r>
      <w:r w:rsidR="00A903D2">
        <w:rPr>
          <w:rFonts w:asciiTheme="minorHAnsi" w:hAnsiTheme="minorHAnsi" w:cstheme="minorHAnsi"/>
          <w:bCs/>
        </w:rPr>
        <w:t>5</w:t>
      </w:r>
      <w:r w:rsidR="006029A8">
        <w:rPr>
          <w:rFonts w:asciiTheme="minorHAnsi" w:hAnsiTheme="minorHAnsi" w:cstheme="minorHAnsi"/>
          <w:bCs/>
        </w:rPr>
        <w:t>,</w:t>
      </w:r>
      <w:r w:rsidR="00A903D2">
        <w:rPr>
          <w:rFonts w:asciiTheme="minorHAnsi" w:hAnsiTheme="minorHAnsi" w:cstheme="minorHAnsi"/>
          <w:bCs/>
        </w:rPr>
        <w:t>126.70</w:t>
      </w:r>
    </w:p>
    <w:p w14:paraId="50AEAA74" w14:textId="16B3AD71"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 xml:space="preserve">Individuals with I/DD and/or family members of individuals with I/DD will be able to make more informed decisions about their lives by improving access to information on services, </w:t>
      </w:r>
      <w:proofErr w:type="gramStart"/>
      <w:r w:rsidR="008F04B1" w:rsidRPr="008F04B1">
        <w:rPr>
          <w:rFonts w:ascii="Calibri" w:eastAsia="Calibri" w:hAnsi="Calibri" w:cs="Calibri"/>
          <w:bCs/>
        </w:rPr>
        <w:t>supports</w:t>
      </w:r>
      <w:proofErr w:type="gramEnd"/>
      <w:r w:rsidR="00A903D2">
        <w:rPr>
          <w:rFonts w:ascii="Calibri" w:eastAsia="Calibri" w:hAnsi="Calibri" w:cs="Calibri"/>
          <w:bCs/>
        </w:rPr>
        <w:t>,</w:t>
      </w:r>
      <w:r w:rsidR="008F04B1" w:rsidRPr="008F04B1">
        <w:rPr>
          <w:rFonts w:ascii="Calibri" w:eastAsia="Calibri" w:hAnsi="Calibri" w:cs="Calibri"/>
          <w:bCs/>
        </w:rPr>
        <w:t xml:space="preserve">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6029A8">
        <w:rPr>
          <w:rFonts w:ascii="Calibri" w:eastAsia="Calibri" w:hAnsi="Calibri" w:cs="Calibri"/>
          <w:bCs/>
          <w:u w:val="single"/>
        </w:rPr>
        <w:t>1</w:t>
      </w:r>
      <w:r w:rsidR="00EA0DCB">
        <w:rPr>
          <w:rFonts w:ascii="Calibri" w:eastAsia="Calibri" w:hAnsi="Calibri" w:cs="Calibri"/>
          <w:bCs/>
          <w:u w:val="single"/>
        </w:rPr>
        <w:t>8</w:t>
      </w:r>
      <w:r w:rsidR="002C23FE">
        <w:rPr>
          <w:rFonts w:ascii="Calibri" w:eastAsia="Calibri" w:hAnsi="Calibri" w:cs="Calibri"/>
          <w:bCs/>
          <w:u w:val="single"/>
        </w:rPr>
        <w:t>0</w:t>
      </w:r>
      <w:r w:rsidR="006029A8">
        <w:rPr>
          <w:rFonts w:ascii="Calibri" w:eastAsia="Calibri" w:hAnsi="Calibri" w:cs="Calibri"/>
          <w:bCs/>
          <w:u w:val="single"/>
        </w:rPr>
        <w:t>,000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405DA69B" w:rsidR="00DF7741" w:rsidRPr="00DF7741" w:rsidRDefault="00DF7741" w:rsidP="00DF7741">
      <w:pPr>
        <w:pStyle w:val="ListParagraph"/>
        <w:numPr>
          <w:ilvl w:val="1"/>
          <w:numId w:val="7"/>
        </w:numPr>
        <w:rPr>
          <w:rFonts w:ascii="Calibri" w:eastAsia="Calibri" w:hAnsi="Calibri" w:cs="Calibri"/>
        </w:rPr>
      </w:pPr>
      <w:bookmarkStart w:id="1" w:name="_Hlk165454841"/>
      <w:r w:rsidRPr="00DF7741">
        <w:rPr>
          <w:rFonts w:ascii="Calibri" w:eastAsia="Calibri" w:hAnsi="Calibri" w:cs="Calibri"/>
        </w:rPr>
        <w:t>Council members and staff will provide and participate in public education activities that increase Nevadan’s awareness of disability services, policies, and practices.</w:t>
      </w:r>
      <w:r w:rsidR="007D628F">
        <w:rPr>
          <w:rFonts w:ascii="Calibri" w:eastAsia="Calibri" w:hAnsi="Calibri" w:cs="Calibri"/>
        </w:rPr>
        <w:t xml:space="preserve"> </w:t>
      </w:r>
      <w:r w:rsidR="007D628F" w:rsidRPr="007D628F">
        <w:rPr>
          <w:rFonts w:ascii="Calibri" w:eastAsia="Calibri" w:hAnsi="Calibri" w:cs="Calibri"/>
          <w:b/>
          <w:bCs/>
        </w:rPr>
        <w:t>Total of $</w:t>
      </w:r>
      <w:r w:rsidR="007D628F">
        <w:rPr>
          <w:rFonts w:ascii="Calibri" w:eastAsia="Calibri" w:hAnsi="Calibri" w:cs="Calibri"/>
          <w:b/>
          <w:bCs/>
        </w:rPr>
        <w:t>12</w:t>
      </w:r>
      <w:r w:rsidR="007D628F" w:rsidRPr="007D628F">
        <w:rPr>
          <w:rFonts w:ascii="Calibri" w:eastAsia="Calibri" w:hAnsi="Calibri" w:cs="Calibri"/>
          <w:b/>
          <w:bCs/>
        </w:rPr>
        <w:t>,000 for FFY 25.</w:t>
      </w:r>
    </w:p>
    <w:bookmarkEnd w:id="1"/>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1064"/>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652CAE57" w:rsidR="008F04B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9F6EC07"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r w:rsidR="002171E7" w:rsidRPr="007770A1" w14:paraId="03F442DB" w14:textId="77777777" w:rsidTr="00E76199">
        <w:trPr>
          <w:trHeight w:val="367"/>
        </w:trPr>
        <w:tc>
          <w:tcPr>
            <w:tcW w:w="905" w:type="dxa"/>
          </w:tcPr>
          <w:p w14:paraId="46EC9815" w14:textId="7EE20567" w:rsidR="002171E7" w:rsidRDefault="002171E7" w:rsidP="002171E7">
            <w:pPr>
              <w:pStyle w:val="ListParagraph"/>
              <w:ind w:left="0"/>
              <w:jc w:val="center"/>
              <w:rPr>
                <w:rFonts w:ascii="Calibri" w:hAnsi="Calibri" w:cs="Calibri"/>
              </w:rPr>
            </w:pPr>
            <w:r>
              <w:rPr>
                <w:rFonts w:ascii="Calibri" w:hAnsi="Calibri" w:cs="Calibri"/>
              </w:rPr>
              <w:t>Updated</w:t>
            </w:r>
          </w:p>
          <w:p w14:paraId="4D1B7FA4" w14:textId="7B13F00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27" w:type="dxa"/>
          </w:tcPr>
          <w:p w14:paraId="32FC8F5F" w14:textId="4D1F6F20" w:rsidR="002171E7" w:rsidRDefault="002171E7"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1E14EC5B" w14:textId="77960D9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5,000</w:t>
            </w:r>
          </w:p>
        </w:tc>
        <w:tc>
          <w:tcPr>
            <w:tcW w:w="2209" w:type="dxa"/>
          </w:tcPr>
          <w:p w14:paraId="23BC256B" w14:textId="5293619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5C13FB55" w14:textId="77777777" w:rsidTr="00E76199">
        <w:trPr>
          <w:trHeight w:val="367"/>
        </w:trPr>
        <w:tc>
          <w:tcPr>
            <w:tcW w:w="905" w:type="dxa"/>
          </w:tcPr>
          <w:p w14:paraId="17112708" w14:textId="2EF1542C" w:rsidR="001B15D3" w:rsidRDefault="001B15D3" w:rsidP="002171E7">
            <w:pPr>
              <w:pStyle w:val="ListParagraph"/>
              <w:ind w:left="0"/>
              <w:jc w:val="center"/>
              <w:rPr>
                <w:rFonts w:ascii="Calibri" w:hAnsi="Calibri" w:cs="Calibri"/>
              </w:rPr>
            </w:pPr>
            <w:r>
              <w:rPr>
                <w:rFonts w:ascii="Calibri" w:hAnsi="Calibri" w:cs="Calibri"/>
              </w:rPr>
              <w:t>2024</w:t>
            </w:r>
          </w:p>
        </w:tc>
        <w:tc>
          <w:tcPr>
            <w:tcW w:w="4827" w:type="dxa"/>
          </w:tcPr>
          <w:p w14:paraId="08131BE1" w14:textId="027B3EA8" w:rsidR="001B15D3" w:rsidRDefault="001B15D3" w:rsidP="002171E7">
            <w:pPr>
              <w:pStyle w:val="ListParagraph"/>
              <w:ind w:left="0"/>
              <w:jc w:val="center"/>
              <w:rPr>
                <w:rFonts w:ascii="Calibri" w:hAnsi="Calibri" w:cs="Calibri"/>
              </w:rPr>
            </w:pPr>
            <w:r>
              <w:rPr>
                <w:rFonts w:ascii="Calibri" w:hAnsi="Calibri" w:cs="Calibri"/>
              </w:rPr>
              <w:t xml:space="preserve">Public Education Events </w:t>
            </w:r>
          </w:p>
        </w:tc>
        <w:tc>
          <w:tcPr>
            <w:tcW w:w="2185" w:type="dxa"/>
          </w:tcPr>
          <w:p w14:paraId="6021332B" w14:textId="7E78102E" w:rsidR="001B15D3" w:rsidRPr="007770A1" w:rsidRDefault="00527CA5" w:rsidP="002171E7">
            <w:pPr>
              <w:pStyle w:val="ListParagraph"/>
              <w:ind w:left="0"/>
              <w:jc w:val="center"/>
              <w:rPr>
                <w:rFonts w:ascii="Calibri" w:hAnsi="Calibri" w:cs="Calibri"/>
              </w:rPr>
            </w:pPr>
            <w:r>
              <w:rPr>
                <w:rFonts w:ascii="Calibri" w:hAnsi="Calibri" w:cs="Calibri"/>
              </w:rPr>
              <w:t>Up to $7,500</w:t>
            </w:r>
          </w:p>
        </w:tc>
        <w:tc>
          <w:tcPr>
            <w:tcW w:w="2209" w:type="dxa"/>
          </w:tcPr>
          <w:p w14:paraId="74B4EDCE" w14:textId="28DAAF75"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4596B2B2" w14:textId="77777777" w:rsidTr="00E76199">
        <w:trPr>
          <w:trHeight w:val="367"/>
        </w:trPr>
        <w:tc>
          <w:tcPr>
            <w:tcW w:w="905" w:type="dxa"/>
          </w:tcPr>
          <w:p w14:paraId="330F0E3A" w14:textId="72BC1460" w:rsidR="006029A8" w:rsidRDefault="006029A8" w:rsidP="002171E7">
            <w:pPr>
              <w:pStyle w:val="ListParagraph"/>
              <w:ind w:left="0"/>
              <w:jc w:val="center"/>
              <w:rPr>
                <w:rFonts w:ascii="Calibri" w:hAnsi="Calibri" w:cs="Calibri"/>
              </w:rPr>
            </w:pPr>
            <w:r>
              <w:rPr>
                <w:rFonts w:ascii="Calibri" w:hAnsi="Calibri" w:cs="Calibri"/>
              </w:rPr>
              <w:t>2025</w:t>
            </w:r>
          </w:p>
        </w:tc>
        <w:tc>
          <w:tcPr>
            <w:tcW w:w="4827" w:type="dxa"/>
          </w:tcPr>
          <w:p w14:paraId="63A1A4CE" w14:textId="5CFC9D0D" w:rsidR="006029A8" w:rsidRDefault="006029A8" w:rsidP="002171E7">
            <w:pPr>
              <w:pStyle w:val="ListParagraph"/>
              <w:ind w:left="0"/>
              <w:jc w:val="center"/>
              <w:rPr>
                <w:rFonts w:ascii="Calibri" w:hAnsi="Calibri" w:cs="Calibri"/>
              </w:rPr>
            </w:pPr>
            <w:r>
              <w:rPr>
                <w:rFonts w:ascii="Calibri" w:hAnsi="Calibri" w:cs="Calibri"/>
              </w:rPr>
              <w:t>Public Education Events and Educational Materials</w:t>
            </w:r>
          </w:p>
        </w:tc>
        <w:tc>
          <w:tcPr>
            <w:tcW w:w="2185" w:type="dxa"/>
          </w:tcPr>
          <w:p w14:paraId="4B3C5597" w14:textId="4C3D59AB" w:rsidR="006029A8" w:rsidRDefault="006029A8" w:rsidP="002171E7">
            <w:pPr>
              <w:pStyle w:val="ListParagraph"/>
              <w:ind w:left="0"/>
              <w:jc w:val="center"/>
              <w:rPr>
                <w:rFonts w:ascii="Calibri" w:hAnsi="Calibri" w:cs="Calibri"/>
              </w:rPr>
            </w:pPr>
            <w:r>
              <w:rPr>
                <w:rFonts w:ascii="Calibri" w:hAnsi="Calibri" w:cs="Calibri"/>
              </w:rPr>
              <w:t>Up to $12,000</w:t>
            </w:r>
          </w:p>
        </w:tc>
        <w:tc>
          <w:tcPr>
            <w:tcW w:w="2209" w:type="dxa"/>
          </w:tcPr>
          <w:p w14:paraId="64AC6B21" w14:textId="53680F81" w:rsidR="006029A8" w:rsidRDefault="006029A8" w:rsidP="002171E7">
            <w:pPr>
              <w:pStyle w:val="ListParagraph"/>
              <w:ind w:left="0"/>
              <w:jc w:val="center"/>
              <w:rPr>
                <w:rFonts w:ascii="Calibri" w:hAnsi="Calibri" w:cs="Calibri"/>
              </w:rPr>
            </w:pPr>
            <w:r>
              <w:rPr>
                <w:rFonts w:ascii="Calibri" w:hAnsi="Calibri" w:cs="Calibri"/>
              </w:rPr>
              <w:t>In House - Staff</w:t>
            </w:r>
          </w:p>
        </w:tc>
      </w:tr>
    </w:tbl>
    <w:p w14:paraId="32F523B5" w14:textId="5E09B155" w:rsidR="00F91C11" w:rsidRPr="00DF7741" w:rsidRDefault="00DF7741" w:rsidP="00952F20">
      <w:pPr>
        <w:pStyle w:val="ListParagraph"/>
        <w:numPr>
          <w:ilvl w:val="1"/>
          <w:numId w:val="7"/>
        </w:numPr>
        <w:rPr>
          <w:rFonts w:ascii="Calibri" w:hAnsi="Calibri" w:cs="Calibri"/>
        </w:rPr>
      </w:pPr>
      <w:bookmarkStart w:id="2" w:name="_Hlk165454845"/>
      <w:r w:rsidRPr="00DF7741">
        <w:rPr>
          <w:rFonts w:ascii="Calibri" w:eastAsia="Calibri" w:hAnsi="Calibri" w:cs="Calibri"/>
        </w:rPr>
        <w:t>Council members and staff will participate in a minimum of 6 (councils/committees/coalitions) to promote communication within and between agencies.</w:t>
      </w:r>
      <w:r w:rsidR="007D628F" w:rsidRPr="007D628F">
        <w:rPr>
          <w:rFonts w:ascii="Calibri" w:eastAsia="Calibri" w:hAnsi="Calibri" w:cs="Calibri"/>
          <w:b/>
          <w:bCs/>
        </w:rPr>
        <w:t xml:space="preserve"> Total of $</w:t>
      </w:r>
      <w:r w:rsidR="007D628F">
        <w:rPr>
          <w:rFonts w:ascii="Calibri" w:eastAsia="Calibri" w:hAnsi="Calibri" w:cs="Calibri"/>
          <w:b/>
          <w:bCs/>
        </w:rPr>
        <w:t>8</w:t>
      </w:r>
      <w:r w:rsidR="007D628F" w:rsidRPr="007D628F">
        <w:rPr>
          <w:rFonts w:ascii="Calibri" w:eastAsia="Calibri" w:hAnsi="Calibri" w:cs="Calibri"/>
          <w:b/>
          <w:bCs/>
        </w:rPr>
        <w:t>,000 for FFY 25.</w:t>
      </w:r>
    </w:p>
    <w:bookmarkEnd w:id="2"/>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586B4FF3" w:rsidR="00DF7741" w:rsidRPr="00270F15"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r w:rsidR="001B15D3" w:rsidRPr="007770A1" w14:paraId="2E82BC7B" w14:textId="77777777" w:rsidTr="00E76199">
        <w:trPr>
          <w:trHeight w:val="414"/>
        </w:trPr>
        <w:tc>
          <w:tcPr>
            <w:tcW w:w="908" w:type="dxa"/>
          </w:tcPr>
          <w:p w14:paraId="5F004583" w14:textId="428DA290"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43" w:type="dxa"/>
          </w:tcPr>
          <w:p w14:paraId="2877AB00" w14:textId="642FC517" w:rsidR="001B15D3" w:rsidRDefault="001B15D3"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11E7F4DF" w14:textId="43E09791" w:rsidR="001B15D3" w:rsidRDefault="00527CA5" w:rsidP="001B15D3">
            <w:pPr>
              <w:pStyle w:val="ListParagraph"/>
              <w:ind w:left="0"/>
              <w:jc w:val="center"/>
              <w:rPr>
                <w:rFonts w:ascii="Calibri" w:hAnsi="Calibri" w:cs="Calibri"/>
              </w:rPr>
            </w:pPr>
            <w:r>
              <w:rPr>
                <w:rFonts w:ascii="Calibri" w:hAnsi="Calibri" w:cs="Calibri"/>
              </w:rPr>
              <w:t>$0</w:t>
            </w:r>
          </w:p>
        </w:tc>
        <w:tc>
          <w:tcPr>
            <w:tcW w:w="2216" w:type="dxa"/>
          </w:tcPr>
          <w:p w14:paraId="0AA9C8A3" w14:textId="4ED4D070"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00ACCC51" w14:textId="77777777" w:rsidTr="00E76199">
        <w:trPr>
          <w:trHeight w:val="414"/>
        </w:trPr>
        <w:tc>
          <w:tcPr>
            <w:tcW w:w="908" w:type="dxa"/>
          </w:tcPr>
          <w:p w14:paraId="11553C73" w14:textId="653519F5" w:rsidR="006029A8" w:rsidRDefault="006029A8" w:rsidP="001B15D3">
            <w:pPr>
              <w:pStyle w:val="ListParagraph"/>
              <w:ind w:left="0"/>
              <w:jc w:val="center"/>
              <w:rPr>
                <w:rFonts w:ascii="Calibri" w:hAnsi="Calibri" w:cs="Calibri"/>
              </w:rPr>
            </w:pPr>
            <w:r>
              <w:rPr>
                <w:rFonts w:ascii="Calibri" w:hAnsi="Calibri" w:cs="Calibri"/>
              </w:rPr>
              <w:t>2025</w:t>
            </w:r>
          </w:p>
        </w:tc>
        <w:tc>
          <w:tcPr>
            <w:tcW w:w="4843" w:type="dxa"/>
          </w:tcPr>
          <w:p w14:paraId="0DFCC73F" w14:textId="4016C9AC" w:rsidR="006029A8" w:rsidRDefault="006029A8"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35746998" w14:textId="05A5C294" w:rsidR="006029A8" w:rsidRDefault="006029A8" w:rsidP="001B15D3">
            <w:pPr>
              <w:pStyle w:val="ListParagraph"/>
              <w:ind w:left="0"/>
              <w:jc w:val="center"/>
              <w:rPr>
                <w:rFonts w:ascii="Calibri" w:hAnsi="Calibri" w:cs="Calibri"/>
              </w:rPr>
            </w:pPr>
            <w:r>
              <w:rPr>
                <w:rFonts w:ascii="Calibri" w:hAnsi="Calibri" w:cs="Calibri"/>
              </w:rPr>
              <w:t>$</w:t>
            </w:r>
            <w:r w:rsidR="00A903D2">
              <w:rPr>
                <w:rFonts w:ascii="Calibri" w:hAnsi="Calibri" w:cs="Calibri"/>
              </w:rPr>
              <w:t>8</w:t>
            </w:r>
            <w:r>
              <w:rPr>
                <w:rFonts w:ascii="Calibri" w:hAnsi="Calibri" w:cs="Calibri"/>
              </w:rPr>
              <w:t>,000</w:t>
            </w:r>
          </w:p>
        </w:tc>
        <w:tc>
          <w:tcPr>
            <w:tcW w:w="2216" w:type="dxa"/>
          </w:tcPr>
          <w:p w14:paraId="4E03BE6A" w14:textId="6D90CF0D" w:rsidR="006029A8" w:rsidRDefault="006029A8" w:rsidP="001B15D3">
            <w:pPr>
              <w:pStyle w:val="ListParagraph"/>
              <w:ind w:left="0"/>
              <w:jc w:val="center"/>
              <w:rPr>
                <w:rFonts w:ascii="Calibri" w:hAnsi="Calibri" w:cs="Calibri"/>
              </w:rPr>
            </w:pPr>
            <w:r>
              <w:rPr>
                <w:rFonts w:ascii="Calibri" w:hAnsi="Calibri" w:cs="Calibri"/>
              </w:rPr>
              <w:t>Deaf Commission</w:t>
            </w:r>
            <w:r w:rsidR="00A903D2">
              <w:rPr>
                <w:rFonts w:ascii="Calibri" w:hAnsi="Calibri" w:cs="Calibri"/>
              </w:rPr>
              <w:t xml:space="preserve"> Deaf Day at the Legislature</w:t>
            </w:r>
          </w:p>
        </w:tc>
      </w:tr>
    </w:tbl>
    <w:p w14:paraId="008CF8CD" w14:textId="65BFF2D5" w:rsidR="00E3789B" w:rsidRPr="0039624B" w:rsidRDefault="00DF7741" w:rsidP="00E3789B">
      <w:pPr>
        <w:pStyle w:val="ListParagraph"/>
        <w:numPr>
          <w:ilvl w:val="1"/>
          <w:numId w:val="3"/>
        </w:numPr>
        <w:rPr>
          <w:rFonts w:ascii="Calibri" w:hAnsi="Calibri" w:cs="Calibri"/>
        </w:rPr>
      </w:pPr>
      <w:bookmarkStart w:id="3" w:name="_Hlk165454901"/>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r w:rsidR="00A903D2">
        <w:rPr>
          <w:rFonts w:ascii="Calibri" w:eastAsia="Calibri" w:hAnsi="Calibri" w:cs="Calibri"/>
        </w:rPr>
        <w:t xml:space="preserve"> </w:t>
      </w:r>
      <w:r w:rsidR="00A903D2" w:rsidRPr="007D628F">
        <w:rPr>
          <w:rFonts w:ascii="Calibri" w:eastAsia="Calibri" w:hAnsi="Calibri" w:cs="Calibri"/>
          <w:b/>
          <w:bCs/>
        </w:rPr>
        <w:t>Total of $</w:t>
      </w:r>
      <w:r w:rsidR="00902A09">
        <w:rPr>
          <w:rFonts w:ascii="Calibri" w:eastAsia="Calibri" w:hAnsi="Calibri" w:cs="Calibri"/>
          <w:b/>
          <w:bCs/>
        </w:rPr>
        <w:t>90</w:t>
      </w:r>
      <w:r w:rsidR="00A903D2" w:rsidRPr="007D628F">
        <w:rPr>
          <w:rFonts w:ascii="Calibri" w:eastAsia="Calibri" w:hAnsi="Calibri" w:cs="Calibri"/>
          <w:b/>
          <w:bCs/>
        </w:rPr>
        <w:t>,000</w:t>
      </w:r>
      <w:r w:rsidR="007D628F" w:rsidRPr="007D628F">
        <w:rPr>
          <w:rFonts w:ascii="Calibri" w:eastAsia="Calibri" w:hAnsi="Calibri" w:cs="Calibri"/>
          <w:b/>
          <w:bCs/>
        </w:rPr>
        <w:t xml:space="preserve"> for FFY 25.</w:t>
      </w:r>
    </w:p>
    <w:bookmarkEnd w:id="3"/>
    <w:p w14:paraId="09C57E35" w14:textId="705D565E" w:rsidR="0039624B" w:rsidRDefault="0039624B" w:rsidP="0039624B">
      <w:pPr>
        <w:pStyle w:val="ListParagraph"/>
        <w:ind w:left="360"/>
        <w:rPr>
          <w:rFonts w:ascii="Calibri" w:hAnsi="Calibri" w:cs="Calibri"/>
        </w:rPr>
      </w:pPr>
    </w:p>
    <w:tbl>
      <w:tblPr>
        <w:tblStyle w:val="TableGridLight"/>
        <w:tblpPr w:leftFromText="180" w:rightFromText="180" w:vertAnchor="text" w:horzAnchor="margin" w:tblpX="265" w:tblpY="-68"/>
        <w:tblW w:w="0" w:type="auto"/>
        <w:tblLook w:val="04A0" w:firstRow="1" w:lastRow="0" w:firstColumn="1" w:lastColumn="0" w:noHBand="0" w:noVBand="1"/>
      </w:tblPr>
      <w:tblGrid>
        <w:gridCol w:w="913"/>
        <w:gridCol w:w="4871"/>
        <w:gridCol w:w="2205"/>
        <w:gridCol w:w="2228"/>
      </w:tblGrid>
      <w:tr w:rsidR="0039624B" w:rsidRPr="007770A1" w14:paraId="535A5E58" w14:textId="77777777" w:rsidTr="0039624B">
        <w:trPr>
          <w:trHeight w:val="417"/>
        </w:trPr>
        <w:tc>
          <w:tcPr>
            <w:tcW w:w="913" w:type="dxa"/>
          </w:tcPr>
          <w:p w14:paraId="6A69B703"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lastRenderedPageBreak/>
              <w:t>FFY</w:t>
            </w:r>
          </w:p>
        </w:tc>
        <w:tc>
          <w:tcPr>
            <w:tcW w:w="4871" w:type="dxa"/>
          </w:tcPr>
          <w:p w14:paraId="749ECC1F"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0B09BFE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101366C5" w14:textId="162F40F4"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5CD11617" w14:textId="77777777" w:rsidTr="0039624B">
        <w:trPr>
          <w:trHeight w:val="393"/>
        </w:trPr>
        <w:tc>
          <w:tcPr>
            <w:tcW w:w="913" w:type="dxa"/>
          </w:tcPr>
          <w:p w14:paraId="4CE23A72"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1DE91782" w14:textId="77777777" w:rsidR="0039624B" w:rsidRPr="007770A1" w:rsidRDefault="0039624B"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1237A5E1" w14:textId="7BC941A1" w:rsidR="0039624B" w:rsidRPr="007770A1" w:rsidRDefault="0039624B" w:rsidP="0039624B">
            <w:pPr>
              <w:pStyle w:val="ListParagraph"/>
              <w:ind w:left="0"/>
              <w:jc w:val="center"/>
              <w:rPr>
                <w:rFonts w:ascii="Calibri" w:hAnsi="Calibri" w:cs="Calibri"/>
              </w:rPr>
            </w:pPr>
            <w:r w:rsidRPr="007770A1">
              <w:rPr>
                <w:rFonts w:ascii="Calibri" w:hAnsi="Calibri" w:cs="Calibri"/>
              </w:rPr>
              <w:t>Up to $</w:t>
            </w:r>
            <w:r>
              <w:rPr>
                <w:rFonts w:ascii="Calibri" w:hAnsi="Calibri" w:cs="Calibri"/>
              </w:rPr>
              <w:t>40,000</w:t>
            </w:r>
          </w:p>
        </w:tc>
        <w:tc>
          <w:tcPr>
            <w:tcW w:w="2228" w:type="dxa"/>
          </w:tcPr>
          <w:p w14:paraId="7BE35F6F" w14:textId="77777777" w:rsidR="0039624B" w:rsidRPr="007770A1" w:rsidRDefault="0039624B" w:rsidP="0039624B">
            <w:pPr>
              <w:pStyle w:val="ListParagraph"/>
              <w:ind w:left="0"/>
              <w:jc w:val="center"/>
              <w:rPr>
                <w:rFonts w:ascii="Calibri" w:hAnsi="Calibri" w:cs="Calibri"/>
              </w:rPr>
            </w:pPr>
            <w:r>
              <w:rPr>
                <w:rFonts w:ascii="Calibri" w:hAnsi="Calibri" w:cs="Calibri"/>
              </w:rPr>
              <w:t>Grant</w:t>
            </w:r>
          </w:p>
        </w:tc>
      </w:tr>
      <w:tr w:rsidR="001B15D3" w:rsidRPr="007770A1" w14:paraId="438E198E" w14:textId="77777777" w:rsidTr="0039624B">
        <w:trPr>
          <w:trHeight w:val="393"/>
        </w:trPr>
        <w:tc>
          <w:tcPr>
            <w:tcW w:w="913" w:type="dxa"/>
          </w:tcPr>
          <w:p w14:paraId="3803231E" w14:textId="594E6213" w:rsidR="001B15D3" w:rsidRPr="007770A1" w:rsidRDefault="001B15D3" w:rsidP="0039624B">
            <w:pPr>
              <w:pStyle w:val="ListParagraph"/>
              <w:ind w:left="0"/>
              <w:jc w:val="center"/>
              <w:rPr>
                <w:rFonts w:ascii="Calibri" w:hAnsi="Calibri" w:cs="Calibri"/>
              </w:rPr>
            </w:pPr>
            <w:r>
              <w:rPr>
                <w:rFonts w:ascii="Calibri" w:hAnsi="Calibri" w:cs="Calibri"/>
              </w:rPr>
              <w:t>2024</w:t>
            </w:r>
          </w:p>
        </w:tc>
        <w:tc>
          <w:tcPr>
            <w:tcW w:w="4871" w:type="dxa"/>
          </w:tcPr>
          <w:p w14:paraId="6B67185A" w14:textId="4448F830" w:rsidR="001B15D3" w:rsidRDefault="001B15D3"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6D1E2875" w14:textId="61EE61A0" w:rsidR="001B15D3" w:rsidRPr="007770A1" w:rsidRDefault="00527CA5" w:rsidP="0039624B">
            <w:pPr>
              <w:pStyle w:val="ListParagraph"/>
              <w:ind w:left="0"/>
              <w:jc w:val="center"/>
              <w:rPr>
                <w:rFonts w:ascii="Calibri" w:hAnsi="Calibri" w:cs="Calibri"/>
              </w:rPr>
            </w:pPr>
            <w:r>
              <w:rPr>
                <w:rFonts w:ascii="Calibri" w:hAnsi="Calibri" w:cs="Calibri"/>
              </w:rPr>
              <w:t>Up to $40,000</w:t>
            </w:r>
          </w:p>
        </w:tc>
        <w:tc>
          <w:tcPr>
            <w:tcW w:w="2228" w:type="dxa"/>
          </w:tcPr>
          <w:p w14:paraId="390302C5" w14:textId="5D18D176" w:rsidR="001B15D3" w:rsidRDefault="00527CA5" w:rsidP="0039624B">
            <w:pPr>
              <w:pStyle w:val="ListParagraph"/>
              <w:ind w:left="0"/>
              <w:jc w:val="center"/>
              <w:rPr>
                <w:rFonts w:ascii="Calibri" w:hAnsi="Calibri" w:cs="Calibri"/>
              </w:rPr>
            </w:pPr>
            <w:r>
              <w:rPr>
                <w:rFonts w:ascii="Calibri" w:hAnsi="Calibri" w:cs="Calibri"/>
              </w:rPr>
              <w:t>Grant</w:t>
            </w:r>
          </w:p>
        </w:tc>
      </w:tr>
      <w:tr w:rsidR="006029A8" w:rsidRPr="007770A1" w14:paraId="08EB101B" w14:textId="77777777" w:rsidTr="0039624B">
        <w:trPr>
          <w:trHeight w:val="393"/>
        </w:trPr>
        <w:tc>
          <w:tcPr>
            <w:tcW w:w="913" w:type="dxa"/>
          </w:tcPr>
          <w:p w14:paraId="46D8B0E6" w14:textId="06A93A21" w:rsidR="006029A8" w:rsidRDefault="006029A8" w:rsidP="0039624B">
            <w:pPr>
              <w:pStyle w:val="ListParagraph"/>
              <w:ind w:left="0"/>
              <w:jc w:val="center"/>
              <w:rPr>
                <w:rFonts w:ascii="Calibri" w:hAnsi="Calibri" w:cs="Calibri"/>
              </w:rPr>
            </w:pPr>
            <w:r>
              <w:rPr>
                <w:rFonts w:ascii="Calibri" w:hAnsi="Calibri" w:cs="Calibri"/>
              </w:rPr>
              <w:t>2025</w:t>
            </w:r>
          </w:p>
        </w:tc>
        <w:tc>
          <w:tcPr>
            <w:tcW w:w="4871" w:type="dxa"/>
          </w:tcPr>
          <w:p w14:paraId="02072F1E" w14:textId="2DF9B27C" w:rsidR="006029A8" w:rsidRDefault="006029A8" w:rsidP="0039624B">
            <w:pPr>
              <w:pStyle w:val="ListParagraph"/>
              <w:ind w:left="0"/>
              <w:jc w:val="center"/>
              <w:rPr>
                <w:rFonts w:ascii="Calibri" w:hAnsi="Calibri" w:cs="Calibri"/>
              </w:rPr>
            </w:pPr>
            <w:r>
              <w:rPr>
                <w:rFonts w:ascii="Calibri" w:hAnsi="Calibri" w:cs="Calibri"/>
              </w:rPr>
              <w:t xml:space="preserve">Outreach and Education to </w:t>
            </w:r>
            <w:r w:rsidR="00902A09">
              <w:rPr>
                <w:rFonts w:ascii="Calibri" w:hAnsi="Calibri" w:cs="Calibri"/>
              </w:rPr>
              <w:t>increase access</w:t>
            </w:r>
            <w:r w:rsidR="00902A09" w:rsidRPr="00DF7741">
              <w:rPr>
                <w:rFonts w:ascii="Calibri" w:eastAsia="Calibri" w:hAnsi="Calibri" w:cs="Calibri"/>
              </w:rPr>
              <w:t xml:space="preserve"> </w:t>
            </w:r>
            <w:r w:rsidR="00902A09">
              <w:rPr>
                <w:rFonts w:ascii="Calibri" w:eastAsia="Calibri" w:hAnsi="Calibri" w:cs="Calibri"/>
              </w:rPr>
              <w:t xml:space="preserve">for </w:t>
            </w:r>
            <w:r w:rsidR="00902A09" w:rsidRPr="00DF7741">
              <w:rPr>
                <w:rFonts w:ascii="Calibri" w:eastAsia="Calibri" w:hAnsi="Calibri" w:cs="Calibri"/>
              </w:rPr>
              <w:t>individuals with I/DD representing racial and/or ethnic disparities, Deaf/Hard of Hearing, Blind/Visually Impaired and/or those living in rural communities</w:t>
            </w:r>
          </w:p>
        </w:tc>
        <w:tc>
          <w:tcPr>
            <w:tcW w:w="2205" w:type="dxa"/>
          </w:tcPr>
          <w:p w14:paraId="68A730EB" w14:textId="3D31F71D" w:rsidR="006029A8" w:rsidRDefault="006029A8" w:rsidP="0039624B">
            <w:pPr>
              <w:pStyle w:val="ListParagraph"/>
              <w:ind w:left="0"/>
              <w:jc w:val="center"/>
              <w:rPr>
                <w:rFonts w:ascii="Calibri" w:hAnsi="Calibri" w:cs="Calibri"/>
              </w:rPr>
            </w:pPr>
            <w:r>
              <w:rPr>
                <w:rFonts w:ascii="Calibri" w:hAnsi="Calibri" w:cs="Calibri"/>
              </w:rPr>
              <w:t>Up to $40,000</w:t>
            </w:r>
          </w:p>
        </w:tc>
        <w:tc>
          <w:tcPr>
            <w:tcW w:w="2228" w:type="dxa"/>
          </w:tcPr>
          <w:p w14:paraId="710C88DA" w14:textId="356875F2" w:rsidR="006029A8" w:rsidRDefault="006029A8" w:rsidP="0039624B">
            <w:pPr>
              <w:pStyle w:val="ListParagraph"/>
              <w:ind w:left="0"/>
              <w:jc w:val="center"/>
              <w:rPr>
                <w:rFonts w:ascii="Calibri" w:hAnsi="Calibri" w:cs="Calibri"/>
              </w:rPr>
            </w:pPr>
            <w:r>
              <w:rPr>
                <w:rFonts w:ascii="Calibri" w:hAnsi="Calibri" w:cs="Calibri"/>
              </w:rPr>
              <w:t>In House - Staff</w:t>
            </w:r>
          </w:p>
        </w:tc>
      </w:tr>
      <w:tr w:rsidR="00A903D2" w:rsidRPr="007770A1" w14:paraId="050CA7EE" w14:textId="77777777" w:rsidTr="0039624B">
        <w:trPr>
          <w:trHeight w:val="393"/>
        </w:trPr>
        <w:tc>
          <w:tcPr>
            <w:tcW w:w="913" w:type="dxa"/>
          </w:tcPr>
          <w:p w14:paraId="035F25E9" w14:textId="13F2BB14" w:rsidR="00A903D2" w:rsidRDefault="00A903D2" w:rsidP="0039624B">
            <w:pPr>
              <w:pStyle w:val="ListParagraph"/>
              <w:ind w:left="0"/>
              <w:jc w:val="center"/>
              <w:rPr>
                <w:rFonts w:ascii="Calibri" w:hAnsi="Calibri" w:cs="Calibri"/>
              </w:rPr>
            </w:pPr>
            <w:r>
              <w:rPr>
                <w:rFonts w:ascii="Calibri" w:hAnsi="Calibri" w:cs="Calibri"/>
              </w:rPr>
              <w:t>2025</w:t>
            </w:r>
          </w:p>
        </w:tc>
        <w:tc>
          <w:tcPr>
            <w:tcW w:w="4871" w:type="dxa"/>
          </w:tcPr>
          <w:p w14:paraId="743E0275" w14:textId="1C0FC751" w:rsidR="00A903D2" w:rsidRDefault="00A903D2" w:rsidP="0039624B">
            <w:pPr>
              <w:pStyle w:val="ListParagraph"/>
              <w:ind w:left="0"/>
              <w:jc w:val="center"/>
              <w:rPr>
                <w:rFonts w:ascii="Calibri" w:hAnsi="Calibri" w:cs="Calibri"/>
              </w:rPr>
            </w:pPr>
            <w:r>
              <w:rPr>
                <w:rFonts w:ascii="Calibri" w:hAnsi="Calibri" w:cs="Calibri"/>
              </w:rPr>
              <w:t>Interpreter Project</w:t>
            </w:r>
            <w:r w:rsidR="00902A09">
              <w:rPr>
                <w:rFonts w:ascii="Calibri" w:hAnsi="Calibri" w:cs="Calibri"/>
              </w:rPr>
              <w:t>, Collaboration on Reducing Barriers to Accessing Interpreters</w:t>
            </w:r>
          </w:p>
        </w:tc>
        <w:tc>
          <w:tcPr>
            <w:tcW w:w="2205" w:type="dxa"/>
          </w:tcPr>
          <w:p w14:paraId="09F136C9" w14:textId="16899508" w:rsidR="00A903D2" w:rsidRDefault="00C65763" w:rsidP="0039624B">
            <w:pPr>
              <w:pStyle w:val="ListParagraph"/>
              <w:ind w:left="0"/>
              <w:jc w:val="center"/>
              <w:rPr>
                <w:rFonts w:ascii="Calibri" w:hAnsi="Calibri" w:cs="Calibri"/>
              </w:rPr>
            </w:pPr>
            <w:r>
              <w:rPr>
                <w:rFonts w:ascii="Calibri" w:hAnsi="Calibri" w:cs="Calibri"/>
              </w:rPr>
              <w:t xml:space="preserve">Up to </w:t>
            </w:r>
            <w:r w:rsidR="00A903D2">
              <w:rPr>
                <w:rFonts w:ascii="Calibri" w:hAnsi="Calibri" w:cs="Calibri"/>
              </w:rPr>
              <w:t>$50,000</w:t>
            </w:r>
          </w:p>
        </w:tc>
        <w:tc>
          <w:tcPr>
            <w:tcW w:w="2228" w:type="dxa"/>
          </w:tcPr>
          <w:p w14:paraId="05CF8421" w14:textId="33406905" w:rsidR="00A903D2" w:rsidRDefault="00A903D2" w:rsidP="0039624B">
            <w:pPr>
              <w:pStyle w:val="ListParagraph"/>
              <w:ind w:left="0"/>
              <w:jc w:val="center"/>
              <w:rPr>
                <w:rFonts w:ascii="Calibri" w:hAnsi="Calibri" w:cs="Calibri"/>
              </w:rPr>
            </w:pPr>
            <w:r>
              <w:rPr>
                <w:rFonts w:ascii="Calibri" w:hAnsi="Calibri" w:cs="Calibri"/>
              </w:rPr>
              <w:t>ASL Anywhere and Staff</w:t>
            </w:r>
          </w:p>
        </w:tc>
      </w:tr>
    </w:tbl>
    <w:p w14:paraId="2181A267" w14:textId="3154FE9A" w:rsidR="0039624B" w:rsidRPr="0039624B" w:rsidRDefault="0039624B" w:rsidP="00C65763">
      <w:pPr>
        <w:pStyle w:val="ListParagraph"/>
        <w:numPr>
          <w:ilvl w:val="1"/>
          <w:numId w:val="3"/>
        </w:numPr>
        <w:spacing w:before="240"/>
        <w:rPr>
          <w:rFonts w:ascii="Calibri" w:eastAsia="Calibri" w:hAnsi="Calibri" w:cs="Calibri"/>
        </w:rPr>
      </w:pPr>
      <w:bookmarkStart w:id="4" w:name="_Hlk165454905"/>
      <w:r w:rsidRPr="0039624B">
        <w:rPr>
          <w:rFonts w:ascii="Calibri" w:eastAsia="Calibri" w:hAnsi="Calibri" w:cs="Calibri"/>
        </w:rPr>
        <w:t>Council members and staff will address emerging needs of individuals with I/DD through state, regional, or local level systemic change.</w:t>
      </w:r>
      <w:r w:rsidR="007D628F">
        <w:rPr>
          <w:rFonts w:ascii="Calibri" w:eastAsia="Calibri" w:hAnsi="Calibri" w:cs="Calibri"/>
        </w:rPr>
        <w:t xml:space="preserve"> </w:t>
      </w:r>
      <w:r w:rsidR="007D628F" w:rsidRPr="007D628F">
        <w:rPr>
          <w:rFonts w:ascii="Calibri" w:eastAsia="Calibri" w:hAnsi="Calibri" w:cs="Calibri"/>
          <w:b/>
          <w:bCs/>
        </w:rPr>
        <w:t>Total of $</w:t>
      </w:r>
      <w:r w:rsidR="00EA0DCB">
        <w:rPr>
          <w:rFonts w:ascii="Calibri" w:eastAsia="Calibri" w:hAnsi="Calibri" w:cs="Calibri"/>
          <w:b/>
          <w:bCs/>
        </w:rPr>
        <w:t>70</w:t>
      </w:r>
      <w:r w:rsidR="007D628F" w:rsidRPr="007D628F">
        <w:rPr>
          <w:rFonts w:ascii="Calibri" w:eastAsia="Calibri" w:hAnsi="Calibri" w:cs="Calibri"/>
          <w:b/>
          <w:bCs/>
        </w:rPr>
        <w:t>,000 for FFY 25.</w:t>
      </w:r>
    </w:p>
    <w:tbl>
      <w:tblPr>
        <w:tblStyle w:val="TableGridLight"/>
        <w:tblpPr w:leftFromText="180" w:rightFromText="180" w:vertAnchor="text" w:horzAnchor="margin" w:tblpX="355" w:tblpY="214"/>
        <w:tblW w:w="0" w:type="auto"/>
        <w:tblLook w:val="04A0" w:firstRow="1" w:lastRow="0" w:firstColumn="1" w:lastColumn="0" w:noHBand="0" w:noVBand="1"/>
      </w:tblPr>
      <w:tblGrid>
        <w:gridCol w:w="913"/>
        <w:gridCol w:w="4871"/>
        <w:gridCol w:w="2205"/>
        <w:gridCol w:w="2228"/>
      </w:tblGrid>
      <w:tr w:rsidR="0039624B" w:rsidRPr="007770A1" w14:paraId="3843525B" w14:textId="77777777" w:rsidTr="0039624B">
        <w:trPr>
          <w:trHeight w:val="417"/>
        </w:trPr>
        <w:tc>
          <w:tcPr>
            <w:tcW w:w="913" w:type="dxa"/>
          </w:tcPr>
          <w:bookmarkEnd w:id="4"/>
          <w:p w14:paraId="5CE7DC45"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45FA3243"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2A67141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4F7AE22A" w14:textId="61791976" w:rsidR="0039624B" w:rsidRPr="00270F15" w:rsidRDefault="00DD0670" w:rsidP="0039624B">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9624B" w:rsidRPr="007770A1" w14:paraId="409DC60D" w14:textId="77777777" w:rsidTr="0039624B">
        <w:trPr>
          <w:trHeight w:val="393"/>
        </w:trPr>
        <w:tc>
          <w:tcPr>
            <w:tcW w:w="913" w:type="dxa"/>
          </w:tcPr>
          <w:p w14:paraId="09BB3285"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6D8DDA67" w14:textId="2CFFAFC8" w:rsidR="0039624B" w:rsidRPr="007770A1" w:rsidRDefault="0039624B" w:rsidP="0039624B">
            <w:pPr>
              <w:pStyle w:val="ListParagraph"/>
              <w:ind w:left="0"/>
              <w:jc w:val="center"/>
              <w:rPr>
                <w:rFonts w:ascii="Calibri" w:hAnsi="Calibri" w:cs="Calibri"/>
              </w:rPr>
            </w:pPr>
            <w:r>
              <w:rPr>
                <w:rFonts w:ascii="Calibri" w:hAnsi="Calibri" w:cs="Calibri"/>
              </w:rPr>
              <w:t>Emerging Need Outreach/Education</w:t>
            </w:r>
          </w:p>
        </w:tc>
        <w:tc>
          <w:tcPr>
            <w:tcW w:w="2205" w:type="dxa"/>
          </w:tcPr>
          <w:p w14:paraId="76008332" w14:textId="7390AF2C" w:rsidR="0039624B" w:rsidRPr="007770A1" w:rsidRDefault="0039624B" w:rsidP="0039624B">
            <w:pPr>
              <w:pStyle w:val="ListParagraph"/>
              <w:ind w:left="0"/>
              <w:jc w:val="center"/>
              <w:rPr>
                <w:rFonts w:ascii="Calibri" w:hAnsi="Calibri" w:cs="Calibri"/>
              </w:rPr>
            </w:pPr>
            <w:r>
              <w:rPr>
                <w:rFonts w:ascii="Calibri" w:hAnsi="Calibri" w:cs="Calibri"/>
              </w:rPr>
              <w:t>$0</w:t>
            </w:r>
          </w:p>
        </w:tc>
        <w:tc>
          <w:tcPr>
            <w:tcW w:w="2228" w:type="dxa"/>
          </w:tcPr>
          <w:p w14:paraId="0CB61705" w14:textId="1F1F08FC" w:rsidR="0039624B" w:rsidRPr="007770A1" w:rsidRDefault="0039624B" w:rsidP="0039624B">
            <w:pPr>
              <w:pStyle w:val="ListParagraph"/>
              <w:ind w:left="0"/>
              <w:jc w:val="center"/>
              <w:rPr>
                <w:rFonts w:ascii="Calibri" w:hAnsi="Calibri" w:cs="Calibri"/>
              </w:rPr>
            </w:pPr>
            <w:r>
              <w:rPr>
                <w:rFonts w:ascii="Calibri" w:hAnsi="Calibri" w:cs="Calibri"/>
              </w:rPr>
              <w:t>In House</w:t>
            </w:r>
          </w:p>
        </w:tc>
      </w:tr>
      <w:tr w:rsidR="001B15D3" w:rsidRPr="007770A1" w14:paraId="15556C1F" w14:textId="77777777" w:rsidTr="0039624B">
        <w:trPr>
          <w:trHeight w:val="393"/>
        </w:trPr>
        <w:tc>
          <w:tcPr>
            <w:tcW w:w="913" w:type="dxa"/>
          </w:tcPr>
          <w:p w14:paraId="000E601B" w14:textId="3D67C54E"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71" w:type="dxa"/>
          </w:tcPr>
          <w:p w14:paraId="42899AB7" w14:textId="3930EE9E" w:rsidR="001B15D3" w:rsidRDefault="001B15D3" w:rsidP="001B15D3">
            <w:pPr>
              <w:pStyle w:val="ListParagraph"/>
              <w:ind w:left="0"/>
              <w:jc w:val="center"/>
              <w:rPr>
                <w:rFonts w:ascii="Calibri" w:hAnsi="Calibri" w:cs="Calibri"/>
              </w:rPr>
            </w:pPr>
            <w:r>
              <w:rPr>
                <w:rFonts w:ascii="Calibri" w:hAnsi="Calibri" w:cs="Calibri"/>
              </w:rPr>
              <w:t>Emerging Need Outreach/Education</w:t>
            </w:r>
          </w:p>
        </w:tc>
        <w:tc>
          <w:tcPr>
            <w:tcW w:w="2205" w:type="dxa"/>
          </w:tcPr>
          <w:p w14:paraId="34012D15" w14:textId="2F082B86" w:rsidR="001B15D3" w:rsidRDefault="00571169" w:rsidP="001B15D3">
            <w:pPr>
              <w:pStyle w:val="ListParagraph"/>
              <w:ind w:left="0"/>
              <w:jc w:val="center"/>
              <w:rPr>
                <w:rFonts w:ascii="Calibri" w:hAnsi="Calibri" w:cs="Calibri"/>
              </w:rPr>
            </w:pPr>
            <w:r w:rsidRPr="007770A1">
              <w:rPr>
                <w:rFonts w:ascii="Calibri" w:hAnsi="Calibri" w:cs="Calibri"/>
              </w:rPr>
              <w:t xml:space="preserve">Up to </w:t>
            </w:r>
            <w:r w:rsidR="00527CA5">
              <w:rPr>
                <w:rFonts w:ascii="Calibri" w:hAnsi="Calibri" w:cs="Calibri"/>
              </w:rPr>
              <w:t>$10</w:t>
            </w:r>
            <w:r>
              <w:rPr>
                <w:rFonts w:ascii="Calibri" w:hAnsi="Calibri" w:cs="Calibri"/>
              </w:rPr>
              <w:t>,</w:t>
            </w:r>
            <w:r w:rsidR="00527CA5">
              <w:rPr>
                <w:rFonts w:ascii="Calibri" w:hAnsi="Calibri" w:cs="Calibri"/>
              </w:rPr>
              <w:t>000</w:t>
            </w:r>
          </w:p>
        </w:tc>
        <w:tc>
          <w:tcPr>
            <w:tcW w:w="2228" w:type="dxa"/>
          </w:tcPr>
          <w:p w14:paraId="2C2B5480" w14:textId="39263D88" w:rsidR="001B15D3" w:rsidRDefault="00527CA5"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7F6FF223" w14:textId="77777777" w:rsidTr="0039624B">
        <w:trPr>
          <w:trHeight w:val="393"/>
        </w:trPr>
        <w:tc>
          <w:tcPr>
            <w:tcW w:w="913" w:type="dxa"/>
          </w:tcPr>
          <w:p w14:paraId="6B9D29EB" w14:textId="386DBEE9" w:rsidR="006029A8" w:rsidRDefault="006029A8" w:rsidP="001B15D3">
            <w:pPr>
              <w:pStyle w:val="ListParagraph"/>
              <w:ind w:left="0"/>
              <w:jc w:val="center"/>
              <w:rPr>
                <w:rFonts w:ascii="Calibri" w:hAnsi="Calibri" w:cs="Calibri"/>
              </w:rPr>
            </w:pPr>
            <w:r>
              <w:rPr>
                <w:rFonts w:ascii="Calibri" w:hAnsi="Calibri" w:cs="Calibri"/>
              </w:rPr>
              <w:t>2025</w:t>
            </w:r>
          </w:p>
        </w:tc>
        <w:tc>
          <w:tcPr>
            <w:tcW w:w="4871" w:type="dxa"/>
          </w:tcPr>
          <w:p w14:paraId="075E0952" w14:textId="3691CF6A" w:rsidR="006029A8" w:rsidRDefault="006029A8" w:rsidP="001B15D3">
            <w:pPr>
              <w:pStyle w:val="ListParagraph"/>
              <w:ind w:left="0"/>
              <w:jc w:val="center"/>
              <w:rPr>
                <w:rFonts w:ascii="Calibri" w:hAnsi="Calibri" w:cs="Calibri"/>
              </w:rPr>
            </w:pPr>
            <w:r>
              <w:rPr>
                <w:rFonts w:ascii="Calibri" w:hAnsi="Calibri" w:cs="Calibri"/>
              </w:rPr>
              <w:t>Emerging Need Outreach/Education</w:t>
            </w:r>
            <w:r w:rsidR="00902A09">
              <w:rPr>
                <w:rFonts w:ascii="Calibri" w:hAnsi="Calibri" w:cs="Calibri"/>
              </w:rPr>
              <w:t>/Training for Emergency Preparedness and AFN</w:t>
            </w:r>
          </w:p>
        </w:tc>
        <w:tc>
          <w:tcPr>
            <w:tcW w:w="2205" w:type="dxa"/>
          </w:tcPr>
          <w:p w14:paraId="3D984676" w14:textId="2D96A91E" w:rsidR="006029A8" w:rsidRPr="007770A1" w:rsidRDefault="006029A8" w:rsidP="001B15D3">
            <w:pPr>
              <w:pStyle w:val="ListParagraph"/>
              <w:ind w:left="0"/>
              <w:jc w:val="center"/>
              <w:rPr>
                <w:rFonts w:ascii="Calibri" w:hAnsi="Calibri" w:cs="Calibri"/>
              </w:rPr>
            </w:pPr>
            <w:r>
              <w:rPr>
                <w:rFonts w:ascii="Calibri" w:hAnsi="Calibri" w:cs="Calibri"/>
              </w:rPr>
              <w:t>Up to $</w:t>
            </w:r>
            <w:r w:rsidR="002C23FE">
              <w:rPr>
                <w:rFonts w:ascii="Calibri" w:hAnsi="Calibri" w:cs="Calibri"/>
              </w:rPr>
              <w:t>30</w:t>
            </w:r>
            <w:r>
              <w:rPr>
                <w:rFonts w:ascii="Calibri" w:hAnsi="Calibri" w:cs="Calibri"/>
              </w:rPr>
              <w:t>,000</w:t>
            </w:r>
          </w:p>
        </w:tc>
        <w:tc>
          <w:tcPr>
            <w:tcW w:w="2228" w:type="dxa"/>
          </w:tcPr>
          <w:p w14:paraId="15D3F523" w14:textId="3EB1F04D" w:rsidR="006029A8" w:rsidRDefault="006029A8" w:rsidP="001B15D3">
            <w:pPr>
              <w:pStyle w:val="ListParagraph"/>
              <w:ind w:left="0"/>
              <w:jc w:val="center"/>
              <w:rPr>
                <w:rFonts w:ascii="Calibri" w:hAnsi="Calibri" w:cs="Calibri"/>
              </w:rPr>
            </w:pPr>
            <w:r>
              <w:rPr>
                <w:rFonts w:ascii="Calibri" w:hAnsi="Calibri" w:cs="Calibri"/>
              </w:rPr>
              <w:t>In House – Staff and DEM</w:t>
            </w:r>
          </w:p>
        </w:tc>
      </w:tr>
      <w:tr w:rsidR="00EA0DCB" w:rsidRPr="007770A1" w14:paraId="20E55ABA" w14:textId="77777777" w:rsidTr="0039624B">
        <w:trPr>
          <w:trHeight w:val="393"/>
        </w:trPr>
        <w:tc>
          <w:tcPr>
            <w:tcW w:w="913" w:type="dxa"/>
          </w:tcPr>
          <w:p w14:paraId="6741389F" w14:textId="5C5A0ECA" w:rsidR="00EA0DCB" w:rsidRDefault="00EA0DCB" w:rsidP="001B15D3">
            <w:pPr>
              <w:pStyle w:val="ListParagraph"/>
              <w:ind w:left="0"/>
              <w:jc w:val="center"/>
              <w:rPr>
                <w:rFonts w:ascii="Calibri" w:hAnsi="Calibri" w:cs="Calibri"/>
              </w:rPr>
            </w:pPr>
            <w:r>
              <w:rPr>
                <w:rFonts w:ascii="Calibri" w:hAnsi="Calibri" w:cs="Calibri"/>
              </w:rPr>
              <w:t>2025</w:t>
            </w:r>
          </w:p>
        </w:tc>
        <w:tc>
          <w:tcPr>
            <w:tcW w:w="4871" w:type="dxa"/>
          </w:tcPr>
          <w:p w14:paraId="4C261E67" w14:textId="2145F154" w:rsidR="00EA0DCB" w:rsidRDefault="00EA0DCB" w:rsidP="001B15D3">
            <w:pPr>
              <w:pStyle w:val="ListParagraph"/>
              <w:ind w:left="0"/>
              <w:jc w:val="center"/>
              <w:rPr>
                <w:rFonts w:ascii="Calibri" w:hAnsi="Calibri" w:cs="Calibri"/>
              </w:rPr>
            </w:pPr>
            <w:r>
              <w:rPr>
                <w:rFonts w:ascii="Calibri" w:hAnsi="Calibri" w:cs="Calibri"/>
              </w:rPr>
              <w:t>Report on Emerging Needs</w:t>
            </w:r>
          </w:p>
        </w:tc>
        <w:tc>
          <w:tcPr>
            <w:tcW w:w="2205" w:type="dxa"/>
          </w:tcPr>
          <w:p w14:paraId="6D692BCF" w14:textId="386D746E" w:rsidR="00EA0DCB" w:rsidRDefault="00EA0DCB" w:rsidP="001B15D3">
            <w:pPr>
              <w:pStyle w:val="ListParagraph"/>
              <w:ind w:left="0"/>
              <w:jc w:val="center"/>
              <w:rPr>
                <w:rFonts w:ascii="Calibri" w:hAnsi="Calibri" w:cs="Calibri"/>
              </w:rPr>
            </w:pPr>
            <w:r>
              <w:rPr>
                <w:rFonts w:ascii="Calibri" w:hAnsi="Calibri" w:cs="Calibri"/>
              </w:rPr>
              <w:t>Up to $40,000</w:t>
            </w:r>
          </w:p>
        </w:tc>
        <w:tc>
          <w:tcPr>
            <w:tcW w:w="2228" w:type="dxa"/>
          </w:tcPr>
          <w:p w14:paraId="76C28E98" w14:textId="6F545120" w:rsidR="00EA0DCB" w:rsidRDefault="00EA0DCB" w:rsidP="001B15D3">
            <w:pPr>
              <w:pStyle w:val="ListParagraph"/>
              <w:ind w:left="0"/>
              <w:jc w:val="center"/>
              <w:rPr>
                <w:rFonts w:ascii="Calibri" w:hAnsi="Calibri" w:cs="Calibri"/>
              </w:rPr>
            </w:pPr>
            <w:r>
              <w:rPr>
                <w:rFonts w:ascii="Calibri" w:hAnsi="Calibri" w:cs="Calibri"/>
              </w:rPr>
              <w:t>In House – Staff and Guinn Center</w:t>
            </w:r>
          </w:p>
        </w:tc>
      </w:tr>
    </w:tbl>
    <w:p w14:paraId="4A98B630" w14:textId="09D55546"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902A09">
        <w:rPr>
          <w:u w:val="single"/>
        </w:rPr>
        <w:t>72</w:t>
      </w:r>
      <w:r w:rsidR="00571169">
        <w:rPr>
          <w:u w:val="single"/>
        </w:rPr>
        <w:t>,</w:t>
      </w:r>
      <w:r w:rsidR="00902A09">
        <w:rPr>
          <w:u w:val="single"/>
        </w:rPr>
        <w:t>5</w:t>
      </w:r>
      <w:r w:rsidR="00571169">
        <w:rPr>
          <w:u w:val="single"/>
        </w:rPr>
        <w:t>00</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79CD6FCB" w:rsidR="00C0001D" w:rsidRPr="007770A1" w:rsidRDefault="00270F15" w:rsidP="00C0001D">
      <w:pPr>
        <w:numPr>
          <w:ilvl w:val="1"/>
          <w:numId w:val="4"/>
        </w:numPr>
        <w:rPr>
          <w:rFonts w:ascii="Calibri" w:eastAsia="Calibri" w:hAnsi="Calibri" w:cs="Calibri"/>
        </w:rPr>
      </w:pPr>
      <w:bookmarkStart w:id="5" w:name="_Hlk165454909"/>
      <w:r>
        <w:rPr>
          <w:rFonts w:ascii="Calibri" w:eastAsia="Calibri" w:hAnsi="Calibri" w:cs="Calibri"/>
        </w:rPr>
        <w:t xml:space="preserve">Council members and staff will establish or strengthen a minimum of one State self-advocacy organization led by individuals with I/DD. </w:t>
      </w:r>
      <w:r w:rsidR="007D628F" w:rsidRPr="007D628F">
        <w:rPr>
          <w:rFonts w:ascii="Calibri" w:eastAsia="Calibri" w:hAnsi="Calibri" w:cs="Calibri"/>
          <w:b/>
          <w:bCs/>
        </w:rPr>
        <w:t>Total of $</w:t>
      </w:r>
      <w:r w:rsidR="007D628F">
        <w:rPr>
          <w:rFonts w:ascii="Calibri" w:eastAsia="Calibri" w:hAnsi="Calibri" w:cs="Calibri"/>
          <w:b/>
          <w:bCs/>
        </w:rPr>
        <w:t>20</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45"/>
        <w:gridCol w:w="2239"/>
        <w:gridCol w:w="2262"/>
      </w:tblGrid>
      <w:tr w:rsidR="00F91B26" w:rsidRPr="007770A1" w14:paraId="0528CF30" w14:textId="77777777" w:rsidTr="00527CA5">
        <w:trPr>
          <w:trHeight w:val="404"/>
        </w:trPr>
        <w:tc>
          <w:tcPr>
            <w:tcW w:w="1064" w:type="dxa"/>
          </w:tcPr>
          <w:bookmarkEnd w:id="5"/>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1C7F3D7A" w:rsidR="00270F15"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F91B26" w:rsidRPr="007770A1" w14:paraId="22E71767" w14:textId="77777777" w:rsidTr="00527CA5">
        <w:trPr>
          <w:trHeight w:val="381"/>
        </w:trPr>
        <w:tc>
          <w:tcPr>
            <w:tcW w:w="1064"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5E2B8947" w14:textId="77777777" w:rsidTr="00527CA5">
        <w:trPr>
          <w:trHeight w:val="381"/>
        </w:trPr>
        <w:tc>
          <w:tcPr>
            <w:tcW w:w="1064" w:type="dxa"/>
          </w:tcPr>
          <w:p w14:paraId="6BB4DDAC" w14:textId="647044D9" w:rsidR="002171E7" w:rsidRDefault="002171E7" w:rsidP="002171E7">
            <w:pPr>
              <w:pStyle w:val="ListParagraph"/>
              <w:ind w:left="0"/>
              <w:jc w:val="center"/>
              <w:rPr>
                <w:rFonts w:ascii="Calibri" w:hAnsi="Calibri" w:cs="Calibri"/>
              </w:rPr>
            </w:pPr>
            <w:r>
              <w:rPr>
                <w:rFonts w:ascii="Calibri" w:hAnsi="Calibri" w:cs="Calibri"/>
              </w:rPr>
              <w:t>Updated</w:t>
            </w:r>
          </w:p>
          <w:p w14:paraId="325AD111" w14:textId="28C3698C"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45" w:type="dxa"/>
          </w:tcPr>
          <w:p w14:paraId="61135868" w14:textId="5BD5BFDB" w:rsidR="002171E7" w:rsidRDefault="002171E7" w:rsidP="002171E7">
            <w:pPr>
              <w:pStyle w:val="ListParagraph"/>
              <w:ind w:left="0"/>
              <w:jc w:val="center"/>
              <w:rPr>
                <w:rFonts w:ascii="Calibri" w:hAnsi="Calibri" w:cs="Calibri"/>
              </w:rPr>
            </w:pPr>
            <w:r>
              <w:rPr>
                <w:rFonts w:ascii="Calibri" w:hAnsi="Calibri" w:cs="Calibri"/>
              </w:rPr>
              <w:t>(CLDF) for Advocates/Self-Advocacy Org Support</w:t>
            </w:r>
          </w:p>
        </w:tc>
        <w:tc>
          <w:tcPr>
            <w:tcW w:w="2239" w:type="dxa"/>
          </w:tcPr>
          <w:p w14:paraId="3E3388D0" w14:textId="08C2E5E6"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262" w:type="dxa"/>
          </w:tcPr>
          <w:p w14:paraId="5A147724" w14:textId="305D7D84"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656857CD" w14:textId="77777777" w:rsidTr="00527CA5">
        <w:trPr>
          <w:trHeight w:val="381"/>
        </w:trPr>
        <w:tc>
          <w:tcPr>
            <w:tcW w:w="1064" w:type="dxa"/>
          </w:tcPr>
          <w:p w14:paraId="28A1FA23" w14:textId="71E14AFF" w:rsidR="001B15D3" w:rsidRDefault="001B15D3" w:rsidP="002171E7">
            <w:pPr>
              <w:pStyle w:val="ListParagraph"/>
              <w:ind w:left="0"/>
              <w:jc w:val="center"/>
              <w:rPr>
                <w:rFonts w:ascii="Calibri" w:hAnsi="Calibri" w:cs="Calibri"/>
              </w:rPr>
            </w:pPr>
            <w:r>
              <w:rPr>
                <w:rFonts w:ascii="Calibri" w:hAnsi="Calibri" w:cs="Calibri"/>
              </w:rPr>
              <w:t>2024</w:t>
            </w:r>
          </w:p>
        </w:tc>
        <w:tc>
          <w:tcPr>
            <w:tcW w:w="4945" w:type="dxa"/>
          </w:tcPr>
          <w:p w14:paraId="6905D5A6" w14:textId="35C83529" w:rsidR="001B15D3" w:rsidRDefault="00527CA5" w:rsidP="002171E7">
            <w:pPr>
              <w:pStyle w:val="ListParagraph"/>
              <w:ind w:left="0"/>
              <w:jc w:val="center"/>
              <w:rPr>
                <w:rFonts w:ascii="Calibri" w:hAnsi="Calibri" w:cs="Calibri"/>
              </w:rPr>
            </w:pPr>
            <w:r>
              <w:rPr>
                <w:rFonts w:ascii="Calibri" w:hAnsi="Calibri" w:cs="Calibri"/>
              </w:rPr>
              <w:t>Self-Advocacy Conference – Reno</w:t>
            </w:r>
          </w:p>
        </w:tc>
        <w:tc>
          <w:tcPr>
            <w:tcW w:w="2239" w:type="dxa"/>
          </w:tcPr>
          <w:p w14:paraId="1FE21F58" w14:textId="5C2E4ED9" w:rsidR="001B15D3" w:rsidRPr="007770A1" w:rsidRDefault="00527CA5" w:rsidP="002171E7">
            <w:pPr>
              <w:pStyle w:val="ListParagraph"/>
              <w:ind w:left="0"/>
              <w:jc w:val="center"/>
              <w:rPr>
                <w:rFonts w:ascii="Calibri" w:hAnsi="Calibri" w:cs="Calibri"/>
              </w:rPr>
            </w:pPr>
            <w:r>
              <w:rPr>
                <w:rFonts w:ascii="Calibri" w:hAnsi="Calibri" w:cs="Calibri"/>
              </w:rPr>
              <w:t>Up to $70,000</w:t>
            </w:r>
          </w:p>
        </w:tc>
        <w:tc>
          <w:tcPr>
            <w:tcW w:w="2262" w:type="dxa"/>
          </w:tcPr>
          <w:p w14:paraId="40D924DF" w14:textId="169E2757" w:rsidR="001B15D3" w:rsidRDefault="00527CA5"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All Staff</w:t>
            </w:r>
          </w:p>
        </w:tc>
      </w:tr>
      <w:tr w:rsidR="006029A8" w:rsidRPr="007770A1" w14:paraId="2B02FCF3" w14:textId="77777777" w:rsidTr="00527CA5">
        <w:trPr>
          <w:trHeight w:val="381"/>
        </w:trPr>
        <w:tc>
          <w:tcPr>
            <w:tcW w:w="1064" w:type="dxa"/>
          </w:tcPr>
          <w:p w14:paraId="554E6CAD" w14:textId="66280E63" w:rsidR="006029A8" w:rsidRDefault="006029A8" w:rsidP="002171E7">
            <w:pPr>
              <w:pStyle w:val="ListParagraph"/>
              <w:ind w:left="0"/>
              <w:jc w:val="center"/>
              <w:rPr>
                <w:rFonts w:ascii="Calibri" w:hAnsi="Calibri" w:cs="Calibri"/>
              </w:rPr>
            </w:pPr>
            <w:r>
              <w:rPr>
                <w:rFonts w:ascii="Calibri" w:hAnsi="Calibri" w:cs="Calibri"/>
              </w:rPr>
              <w:t>2025</w:t>
            </w:r>
          </w:p>
        </w:tc>
        <w:tc>
          <w:tcPr>
            <w:tcW w:w="4945" w:type="dxa"/>
          </w:tcPr>
          <w:p w14:paraId="3CAC15DE" w14:textId="526779CD" w:rsidR="006029A8" w:rsidRDefault="006029A8" w:rsidP="002171E7">
            <w:pPr>
              <w:pStyle w:val="ListParagraph"/>
              <w:ind w:left="0"/>
              <w:jc w:val="center"/>
              <w:rPr>
                <w:rFonts w:ascii="Calibri" w:hAnsi="Calibri" w:cs="Calibri"/>
              </w:rPr>
            </w:pPr>
            <w:r>
              <w:rPr>
                <w:rFonts w:ascii="Calibri" w:hAnsi="Calibri" w:cs="Calibri"/>
              </w:rPr>
              <w:t>Conference Funds for Self-Advocates (CLDF)</w:t>
            </w:r>
          </w:p>
        </w:tc>
        <w:tc>
          <w:tcPr>
            <w:tcW w:w="2239" w:type="dxa"/>
          </w:tcPr>
          <w:p w14:paraId="30CFCA81" w14:textId="18504C5F" w:rsidR="006029A8" w:rsidRDefault="006029A8" w:rsidP="002171E7">
            <w:pPr>
              <w:pStyle w:val="ListParagraph"/>
              <w:ind w:left="0"/>
              <w:jc w:val="center"/>
              <w:rPr>
                <w:rFonts w:ascii="Calibri" w:hAnsi="Calibri" w:cs="Calibri"/>
              </w:rPr>
            </w:pPr>
            <w:r>
              <w:rPr>
                <w:rFonts w:ascii="Calibri" w:hAnsi="Calibri" w:cs="Calibri"/>
              </w:rPr>
              <w:t>Up to $20,000</w:t>
            </w:r>
          </w:p>
        </w:tc>
        <w:tc>
          <w:tcPr>
            <w:tcW w:w="2262" w:type="dxa"/>
          </w:tcPr>
          <w:p w14:paraId="2E987D13" w14:textId="12463FCC" w:rsidR="006029A8" w:rsidRDefault="006029A8" w:rsidP="002171E7">
            <w:pPr>
              <w:pStyle w:val="ListParagraph"/>
              <w:ind w:left="0"/>
              <w:jc w:val="center"/>
              <w:rPr>
                <w:rFonts w:ascii="Calibri" w:hAnsi="Calibri" w:cs="Calibri"/>
              </w:rPr>
            </w:pPr>
            <w:r>
              <w:rPr>
                <w:rFonts w:ascii="Calibri" w:hAnsi="Calibri" w:cs="Calibri"/>
              </w:rPr>
              <w:t>Community Funds</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0B8B2042" w:rsidR="00270F15" w:rsidRPr="00270F15" w:rsidRDefault="00270F15" w:rsidP="00270F15">
      <w:pPr>
        <w:numPr>
          <w:ilvl w:val="1"/>
          <w:numId w:val="4"/>
        </w:numPr>
        <w:rPr>
          <w:rFonts w:ascii="Calibri" w:eastAsia="Calibri" w:hAnsi="Calibri" w:cs="Calibri"/>
        </w:rPr>
      </w:pPr>
      <w:bookmarkStart w:id="6" w:name="_Hlk165454984"/>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25</w:t>
      </w:r>
      <w:r w:rsidR="007D628F"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898"/>
        <w:gridCol w:w="2177"/>
        <w:gridCol w:w="2235"/>
      </w:tblGrid>
      <w:tr w:rsidR="00270F15" w:rsidRPr="007770A1" w14:paraId="6CD9349A" w14:textId="77777777" w:rsidTr="00F91B26">
        <w:trPr>
          <w:trHeight w:val="377"/>
        </w:trPr>
        <w:tc>
          <w:tcPr>
            <w:tcW w:w="902" w:type="dxa"/>
          </w:tcPr>
          <w:bookmarkEnd w:id="6"/>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526D772C"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w:t>
            </w:r>
            <w:r w:rsidR="00DD0670">
              <w:rPr>
                <w:rFonts w:ascii="Calibri" w:hAnsi="Calibri" w:cs="Calibri"/>
                <w:b/>
                <w:bCs/>
              </w:rPr>
              <w:t>, Outside Agency,</w:t>
            </w:r>
            <w:r w:rsidRPr="003F06C8">
              <w:rPr>
                <w:rFonts w:ascii="Calibri" w:hAnsi="Calibri" w:cs="Calibri"/>
                <w:b/>
                <w:bCs/>
              </w:rPr>
              <w:t xml:space="preserve"> or In House</w:t>
            </w:r>
          </w:p>
        </w:tc>
      </w:tr>
      <w:tr w:rsidR="00270F15" w:rsidRPr="007770A1" w14:paraId="141FF01D" w14:textId="77777777" w:rsidTr="00F91B26">
        <w:trPr>
          <w:trHeight w:val="361"/>
        </w:trPr>
        <w:tc>
          <w:tcPr>
            <w:tcW w:w="902" w:type="dxa"/>
          </w:tcPr>
          <w:p w14:paraId="63C3D9BA" w14:textId="4FCCA8F3" w:rsidR="00270F15" w:rsidRPr="007770A1" w:rsidRDefault="00270F15" w:rsidP="005A518D">
            <w:pPr>
              <w:pStyle w:val="ListParagraph"/>
              <w:ind w:left="0"/>
              <w:jc w:val="center"/>
              <w:rPr>
                <w:rFonts w:ascii="Calibri" w:hAnsi="Calibri" w:cs="Calibri"/>
              </w:rPr>
            </w:pPr>
            <w:r w:rsidRPr="007770A1">
              <w:rPr>
                <w:rFonts w:ascii="Calibri" w:hAnsi="Calibri" w:cs="Calibri"/>
              </w:rPr>
              <w:lastRenderedPageBreak/>
              <w:t>20</w:t>
            </w:r>
            <w:r>
              <w:rPr>
                <w:rFonts w:ascii="Calibri" w:hAnsi="Calibri" w:cs="Calibri"/>
              </w:rPr>
              <w:t>2</w:t>
            </w:r>
            <w:r w:rsidR="002171E7">
              <w:rPr>
                <w:rFonts w:ascii="Calibri" w:hAnsi="Calibri" w:cs="Calibri"/>
              </w:rPr>
              <w:t>3</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0F1C0D75" w14:textId="77777777" w:rsidTr="00F91B26">
        <w:trPr>
          <w:trHeight w:val="361"/>
        </w:trPr>
        <w:tc>
          <w:tcPr>
            <w:tcW w:w="902" w:type="dxa"/>
          </w:tcPr>
          <w:p w14:paraId="0C7143E4" w14:textId="507161D8" w:rsidR="002171E7" w:rsidRDefault="002171E7" w:rsidP="002171E7">
            <w:pPr>
              <w:pStyle w:val="ListParagraph"/>
              <w:ind w:left="0"/>
              <w:jc w:val="center"/>
              <w:rPr>
                <w:rFonts w:ascii="Calibri" w:hAnsi="Calibri" w:cs="Calibri"/>
              </w:rPr>
            </w:pPr>
            <w:r>
              <w:rPr>
                <w:rFonts w:ascii="Calibri" w:hAnsi="Calibri" w:cs="Calibri"/>
              </w:rPr>
              <w:t>Updated</w:t>
            </w:r>
          </w:p>
          <w:p w14:paraId="6E3D7368" w14:textId="0DA4F5A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98" w:type="dxa"/>
          </w:tcPr>
          <w:p w14:paraId="46814DD9" w14:textId="57A62C65" w:rsidR="002171E7" w:rsidRDefault="002171E7"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69945B6A" w14:textId="62E6790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w:t>
            </w:r>
            <w:r w:rsidR="005D6D54">
              <w:rPr>
                <w:rFonts w:ascii="Calibri" w:hAnsi="Calibri" w:cs="Calibri"/>
              </w:rPr>
              <w:t>5</w:t>
            </w:r>
            <w:r>
              <w:rPr>
                <w:rFonts w:ascii="Calibri" w:hAnsi="Calibri" w:cs="Calibri"/>
              </w:rPr>
              <w:t>,000</w:t>
            </w:r>
          </w:p>
        </w:tc>
        <w:tc>
          <w:tcPr>
            <w:tcW w:w="2235" w:type="dxa"/>
          </w:tcPr>
          <w:p w14:paraId="7B83ECB0" w14:textId="6EEA939C"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27353E7E" w14:textId="77777777" w:rsidTr="00F91B26">
        <w:trPr>
          <w:trHeight w:val="361"/>
        </w:trPr>
        <w:tc>
          <w:tcPr>
            <w:tcW w:w="902" w:type="dxa"/>
          </w:tcPr>
          <w:p w14:paraId="4BD6BD0D" w14:textId="4B62C750" w:rsidR="001B15D3" w:rsidRDefault="001B15D3" w:rsidP="002171E7">
            <w:pPr>
              <w:pStyle w:val="ListParagraph"/>
              <w:ind w:left="0"/>
              <w:jc w:val="center"/>
              <w:rPr>
                <w:rFonts w:ascii="Calibri" w:hAnsi="Calibri" w:cs="Calibri"/>
              </w:rPr>
            </w:pPr>
            <w:r>
              <w:rPr>
                <w:rFonts w:ascii="Calibri" w:hAnsi="Calibri" w:cs="Calibri"/>
              </w:rPr>
              <w:t>2024</w:t>
            </w:r>
          </w:p>
        </w:tc>
        <w:tc>
          <w:tcPr>
            <w:tcW w:w="4898" w:type="dxa"/>
          </w:tcPr>
          <w:p w14:paraId="081F7245" w14:textId="5BD952F5" w:rsidR="001B15D3" w:rsidRDefault="001B15D3"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396F6CAD" w14:textId="6A5B63B7" w:rsidR="001B15D3" w:rsidRPr="007770A1" w:rsidRDefault="00571169" w:rsidP="002171E7">
            <w:pPr>
              <w:pStyle w:val="ListParagraph"/>
              <w:ind w:left="0"/>
              <w:jc w:val="center"/>
              <w:rPr>
                <w:rFonts w:ascii="Calibri" w:hAnsi="Calibri" w:cs="Calibri"/>
              </w:rPr>
            </w:pPr>
            <w:r w:rsidRPr="007770A1">
              <w:rPr>
                <w:rFonts w:ascii="Calibri" w:hAnsi="Calibri" w:cs="Calibri"/>
              </w:rPr>
              <w:t xml:space="preserve">Up to </w:t>
            </w:r>
            <w:r>
              <w:rPr>
                <w:rFonts w:ascii="Calibri" w:hAnsi="Calibri" w:cs="Calibri"/>
              </w:rPr>
              <w:t>$1</w:t>
            </w:r>
            <w:r w:rsidR="00622A68">
              <w:rPr>
                <w:rFonts w:ascii="Calibri" w:hAnsi="Calibri" w:cs="Calibri"/>
              </w:rPr>
              <w:t>5</w:t>
            </w:r>
            <w:r>
              <w:rPr>
                <w:rFonts w:ascii="Calibri" w:hAnsi="Calibri" w:cs="Calibri"/>
              </w:rPr>
              <w:t>,000</w:t>
            </w:r>
          </w:p>
        </w:tc>
        <w:tc>
          <w:tcPr>
            <w:tcW w:w="2235" w:type="dxa"/>
          </w:tcPr>
          <w:p w14:paraId="02A8F7C0" w14:textId="07413A30"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Projects Manager</w:t>
            </w:r>
          </w:p>
        </w:tc>
      </w:tr>
      <w:tr w:rsidR="006029A8" w:rsidRPr="007770A1" w14:paraId="2AF9B254" w14:textId="77777777" w:rsidTr="00F91B26">
        <w:trPr>
          <w:trHeight w:val="361"/>
        </w:trPr>
        <w:tc>
          <w:tcPr>
            <w:tcW w:w="902" w:type="dxa"/>
          </w:tcPr>
          <w:p w14:paraId="5492C15B" w14:textId="58ABC6F0" w:rsidR="006029A8" w:rsidRDefault="006029A8" w:rsidP="002171E7">
            <w:pPr>
              <w:pStyle w:val="ListParagraph"/>
              <w:ind w:left="0"/>
              <w:jc w:val="center"/>
              <w:rPr>
                <w:rFonts w:ascii="Calibri" w:hAnsi="Calibri" w:cs="Calibri"/>
              </w:rPr>
            </w:pPr>
            <w:r>
              <w:rPr>
                <w:rFonts w:ascii="Calibri" w:hAnsi="Calibri" w:cs="Calibri"/>
              </w:rPr>
              <w:t>2025</w:t>
            </w:r>
          </w:p>
        </w:tc>
        <w:tc>
          <w:tcPr>
            <w:tcW w:w="4898" w:type="dxa"/>
          </w:tcPr>
          <w:p w14:paraId="1D109E52" w14:textId="1E2CE70C" w:rsidR="006029A8" w:rsidRDefault="00902A09" w:rsidP="002171E7">
            <w:pPr>
              <w:pStyle w:val="ListParagraph"/>
              <w:ind w:left="0"/>
              <w:jc w:val="center"/>
              <w:rPr>
                <w:rFonts w:ascii="Calibri" w:hAnsi="Calibri" w:cs="Calibri"/>
              </w:rPr>
            </w:pPr>
            <w:r>
              <w:rPr>
                <w:rFonts w:ascii="Calibri" w:hAnsi="Calibri" w:cs="Calibri"/>
              </w:rPr>
              <w:t>Developmental Disabilities Awareness Day at the Legislature and Legislative Training</w:t>
            </w:r>
          </w:p>
        </w:tc>
        <w:tc>
          <w:tcPr>
            <w:tcW w:w="2177" w:type="dxa"/>
          </w:tcPr>
          <w:p w14:paraId="21968210" w14:textId="1FB7FB50" w:rsidR="006029A8" w:rsidRPr="007770A1" w:rsidRDefault="00DD0670" w:rsidP="002171E7">
            <w:pPr>
              <w:pStyle w:val="ListParagraph"/>
              <w:ind w:left="0"/>
              <w:jc w:val="center"/>
              <w:rPr>
                <w:rFonts w:ascii="Calibri" w:hAnsi="Calibri" w:cs="Calibri"/>
              </w:rPr>
            </w:pPr>
            <w:r>
              <w:rPr>
                <w:rFonts w:ascii="Calibri" w:hAnsi="Calibri" w:cs="Calibri"/>
              </w:rPr>
              <w:t>Up to $</w:t>
            </w:r>
            <w:r w:rsidR="00902A09">
              <w:rPr>
                <w:rFonts w:ascii="Calibri" w:hAnsi="Calibri" w:cs="Calibri"/>
              </w:rPr>
              <w:t>20</w:t>
            </w:r>
            <w:r>
              <w:rPr>
                <w:rFonts w:ascii="Calibri" w:hAnsi="Calibri" w:cs="Calibri"/>
              </w:rPr>
              <w:t>,000</w:t>
            </w:r>
          </w:p>
        </w:tc>
        <w:tc>
          <w:tcPr>
            <w:tcW w:w="2235" w:type="dxa"/>
          </w:tcPr>
          <w:p w14:paraId="26086439" w14:textId="4BA8D8FB" w:rsidR="006029A8" w:rsidRDefault="00902A09" w:rsidP="002171E7">
            <w:pPr>
              <w:pStyle w:val="ListParagraph"/>
              <w:ind w:left="0"/>
              <w:jc w:val="center"/>
              <w:rPr>
                <w:rFonts w:ascii="Calibri" w:hAnsi="Calibri" w:cs="Calibri"/>
              </w:rPr>
            </w:pPr>
            <w:r>
              <w:rPr>
                <w:rFonts w:ascii="Calibri" w:hAnsi="Calibri" w:cs="Calibri"/>
              </w:rPr>
              <w:t xml:space="preserve">In House – Staff Project </w:t>
            </w:r>
          </w:p>
        </w:tc>
      </w:tr>
      <w:tr w:rsidR="00902A09" w:rsidRPr="007770A1" w14:paraId="472F5314" w14:textId="77777777" w:rsidTr="00F91B26">
        <w:trPr>
          <w:trHeight w:val="361"/>
        </w:trPr>
        <w:tc>
          <w:tcPr>
            <w:tcW w:w="902" w:type="dxa"/>
          </w:tcPr>
          <w:p w14:paraId="2A3E0203" w14:textId="0C3FAD3D" w:rsidR="00902A09" w:rsidRDefault="00902A09" w:rsidP="002171E7">
            <w:pPr>
              <w:pStyle w:val="ListParagraph"/>
              <w:ind w:left="0"/>
              <w:jc w:val="center"/>
              <w:rPr>
                <w:rFonts w:ascii="Calibri" w:hAnsi="Calibri" w:cs="Calibri"/>
              </w:rPr>
            </w:pPr>
            <w:r>
              <w:rPr>
                <w:rFonts w:ascii="Calibri" w:hAnsi="Calibri" w:cs="Calibri"/>
              </w:rPr>
              <w:t>2025</w:t>
            </w:r>
          </w:p>
        </w:tc>
        <w:tc>
          <w:tcPr>
            <w:tcW w:w="4898" w:type="dxa"/>
          </w:tcPr>
          <w:p w14:paraId="27DFFCE4" w14:textId="55D453DD" w:rsidR="00902A09" w:rsidRDefault="002C23FE" w:rsidP="002171E7">
            <w:pPr>
              <w:pStyle w:val="ListParagraph"/>
              <w:ind w:left="0"/>
              <w:jc w:val="center"/>
              <w:rPr>
                <w:rFonts w:ascii="Calibri" w:hAnsi="Calibri" w:cs="Calibri"/>
              </w:rPr>
            </w:pPr>
            <w:r>
              <w:rPr>
                <w:rFonts w:ascii="Calibri" w:hAnsi="Calibri" w:cs="Calibri"/>
              </w:rPr>
              <w:t>Education at the Legislature</w:t>
            </w:r>
          </w:p>
        </w:tc>
        <w:tc>
          <w:tcPr>
            <w:tcW w:w="2177" w:type="dxa"/>
          </w:tcPr>
          <w:p w14:paraId="56F57B76" w14:textId="132D3EF8" w:rsidR="00902A09" w:rsidRDefault="00902A09" w:rsidP="002171E7">
            <w:pPr>
              <w:pStyle w:val="ListParagraph"/>
              <w:ind w:left="0"/>
              <w:jc w:val="center"/>
              <w:rPr>
                <w:rFonts w:ascii="Calibri" w:hAnsi="Calibri" w:cs="Calibri"/>
              </w:rPr>
            </w:pPr>
            <w:r>
              <w:rPr>
                <w:rFonts w:ascii="Calibri" w:hAnsi="Calibri" w:cs="Calibri"/>
              </w:rPr>
              <w:t>Up to $5,000</w:t>
            </w:r>
          </w:p>
        </w:tc>
        <w:tc>
          <w:tcPr>
            <w:tcW w:w="2235" w:type="dxa"/>
          </w:tcPr>
          <w:p w14:paraId="228E4665" w14:textId="401ABB35" w:rsidR="00902A09" w:rsidRDefault="00902A09" w:rsidP="002171E7">
            <w:pPr>
              <w:pStyle w:val="ListParagraph"/>
              <w:ind w:left="0"/>
              <w:jc w:val="center"/>
              <w:rPr>
                <w:rFonts w:ascii="Calibri" w:hAnsi="Calibri" w:cs="Calibri"/>
              </w:rPr>
            </w:pPr>
            <w:r>
              <w:rPr>
                <w:rFonts w:ascii="Calibri" w:hAnsi="Calibri" w:cs="Calibri"/>
              </w:rPr>
              <w:t>In House/Community Partnership – All Staff</w:t>
            </w:r>
          </w:p>
        </w:tc>
      </w:tr>
    </w:tbl>
    <w:p w14:paraId="20864316" w14:textId="77777777" w:rsidR="00865EB9" w:rsidRPr="007770A1" w:rsidRDefault="00865EB9" w:rsidP="00C92509">
      <w:pPr>
        <w:rPr>
          <w:rFonts w:ascii="Calibri" w:hAnsi="Calibri" w:cs="Calibri"/>
        </w:rPr>
      </w:pPr>
    </w:p>
    <w:p w14:paraId="653432F0" w14:textId="282997BA" w:rsidR="003F06C8" w:rsidRPr="007770A1" w:rsidRDefault="003F06C8" w:rsidP="003F06C8">
      <w:pPr>
        <w:numPr>
          <w:ilvl w:val="1"/>
          <w:numId w:val="4"/>
        </w:numPr>
        <w:rPr>
          <w:rFonts w:ascii="Calibri" w:eastAsia="Calibri" w:hAnsi="Calibri" w:cs="Calibri"/>
        </w:rPr>
      </w:pPr>
      <w:bookmarkStart w:id="7" w:name="_Hlk165454993"/>
      <w:r>
        <w:rPr>
          <w:rFonts w:ascii="Calibri" w:eastAsia="Calibri" w:hAnsi="Calibri" w:cs="Calibri"/>
        </w:rPr>
        <w:t xml:space="preserve">Council members and staff will </w:t>
      </w:r>
      <w:r w:rsidRPr="003F06C8">
        <w:rPr>
          <w:rFonts w:ascii="Calibri" w:eastAsia="Calibri" w:hAnsi="Calibri" w:cs="Calibri"/>
        </w:rPr>
        <w:t xml:space="preserve">support people with I/DD to participate </w:t>
      </w:r>
      <w:proofErr w:type="gramStart"/>
      <w:r w:rsidRPr="003F06C8">
        <w:rPr>
          <w:rFonts w:ascii="Calibri" w:eastAsia="Calibri" w:hAnsi="Calibri" w:cs="Calibri"/>
        </w:rPr>
        <w:t>on</w:t>
      </w:r>
      <w:proofErr w:type="gramEnd"/>
      <w:r w:rsidRPr="003F06C8">
        <w:rPr>
          <w:rFonts w:ascii="Calibri" w:eastAsia="Calibri" w:hAnsi="Calibri" w:cs="Calibri"/>
        </w:rPr>
        <w:t xml:space="preserve"> cross-disability and culturally diverse coalitions/organizations.</w:t>
      </w:r>
      <w:r w:rsidR="007D628F">
        <w:rPr>
          <w:rFonts w:ascii="Calibri" w:eastAsia="Calibri" w:hAnsi="Calibri" w:cs="Calibri"/>
        </w:rPr>
        <w:t xml:space="preserve"> </w:t>
      </w:r>
      <w:r w:rsidR="007D628F" w:rsidRPr="007D628F">
        <w:rPr>
          <w:rFonts w:ascii="Calibri" w:eastAsia="Calibri" w:hAnsi="Calibri" w:cs="Calibri"/>
          <w:b/>
          <w:bCs/>
        </w:rPr>
        <w:t>Total of $</w:t>
      </w:r>
      <w:r w:rsidR="00902A09">
        <w:rPr>
          <w:rFonts w:ascii="Calibri" w:eastAsia="Calibri" w:hAnsi="Calibri" w:cs="Calibri"/>
          <w:b/>
          <w:bCs/>
        </w:rPr>
        <w:t>2</w:t>
      </w:r>
      <w:r w:rsidR="007D628F" w:rsidRPr="007D628F">
        <w:rPr>
          <w:rFonts w:ascii="Calibri" w:eastAsia="Calibri" w:hAnsi="Calibri" w:cs="Calibri"/>
          <w:b/>
          <w:bCs/>
        </w:rPr>
        <w:t>,</w:t>
      </w:r>
      <w:r w:rsidR="00902A09">
        <w:rPr>
          <w:rFonts w:ascii="Calibri" w:eastAsia="Calibri" w:hAnsi="Calibri" w:cs="Calibri"/>
          <w:b/>
          <w:bCs/>
        </w:rPr>
        <w:t>5</w:t>
      </w:r>
      <w:r w:rsidR="007D628F" w:rsidRPr="007D628F">
        <w:rPr>
          <w:rFonts w:ascii="Calibri" w:eastAsia="Calibri" w:hAnsi="Calibri" w:cs="Calibri"/>
          <w:b/>
          <w:bCs/>
        </w:rPr>
        <w:t>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23"/>
        <w:gridCol w:w="2188"/>
        <w:gridCol w:w="2338"/>
      </w:tblGrid>
      <w:tr w:rsidR="003F06C8" w:rsidRPr="007770A1" w14:paraId="49864202" w14:textId="77777777" w:rsidTr="00F91B26">
        <w:trPr>
          <w:trHeight w:val="416"/>
        </w:trPr>
        <w:tc>
          <w:tcPr>
            <w:tcW w:w="906" w:type="dxa"/>
          </w:tcPr>
          <w:bookmarkEnd w:id="7"/>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0DD84D04" w:rsidR="003F06C8" w:rsidRPr="003F06C8"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022C833F" w14:textId="77777777" w:rsidTr="00F91B26">
        <w:trPr>
          <w:trHeight w:val="397"/>
        </w:trPr>
        <w:tc>
          <w:tcPr>
            <w:tcW w:w="906" w:type="dxa"/>
          </w:tcPr>
          <w:p w14:paraId="699767EC" w14:textId="7CD49BD4" w:rsidR="00E44694" w:rsidRDefault="00E44694" w:rsidP="002171E7">
            <w:pPr>
              <w:pStyle w:val="ListParagraph"/>
              <w:ind w:left="0"/>
              <w:jc w:val="center"/>
              <w:rPr>
                <w:rFonts w:ascii="Calibri" w:hAnsi="Calibri" w:cs="Calibri"/>
              </w:rPr>
            </w:pPr>
            <w:r>
              <w:rPr>
                <w:rFonts w:ascii="Calibri" w:hAnsi="Calibri" w:cs="Calibri"/>
              </w:rPr>
              <w:t>Updated</w:t>
            </w:r>
          </w:p>
          <w:p w14:paraId="0E6A7378" w14:textId="4EF00908"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23" w:type="dxa"/>
          </w:tcPr>
          <w:p w14:paraId="24DC6DAE" w14:textId="79F73FD3" w:rsidR="002171E7" w:rsidRDefault="002171E7"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376870B2" w14:textId="5DAB8B01" w:rsidR="002171E7" w:rsidRDefault="002171E7" w:rsidP="002171E7">
            <w:pPr>
              <w:pStyle w:val="ListParagraph"/>
              <w:ind w:left="0"/>
              <w:jc w:val="center"/>
              <w:rPr>
                <w:rFonts w:ascii="Calibri" w:hAnsi="Calibri" w:cs="Calibri"/>
              </w:rPr>
            </w:pPr>
            <w:r>
              <w:rPr>
                <w:rFonts w:ascii="Calibri" w:hAnsi="Calibri" w:cs="Calibri"/>
              </w:rPr>
              <w:t>Up to $</w:t>
            </w:r>
            <w:r w:rsidR="005D6D54">
              <w:rPr>
                <w:rFonts w:ascii="Calibri" w:hAnsi="Calibri" w:cs="Calibri"/>
              </w:rPr>
              <w:t>17</w:t>
            </w:r>
            <w:r w:rsidR="005729CC">
              <w:rPr>
                <w:rFonts w:ascii="Calibri" w:hAnsi="Calibri" w:cs="Calibri"/>
              </w:rPr>
              <w:t>35</w:t>
            </w:r>
          </w:p>
        </w:tc>
        <w:tc>
          <w:tcPr>
            <w:tcW w:w="2338" w:type="dxa"/>
          </w:tcPr>
          <w:p w14:paraId="3CB83741" w14:textId="6441855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44685187" w14:textId="77777777" w:rsidTr="00F91B26">
        <w:trPr>
          <w:trHeight w:val="397"/>
        </w:trPr>
        <w:tc>
          <w:tcPr>
            <w:tcW w:w="906" w:type="dxa"/>
          </w:tcPr>
          <w:p w14:paraId="2A07F3F4" w14:textId="0CA7C807" w:rsidR="001B15D3" w:rsidRDefault="001B15D3" w:rsidP="002171E7">
            <w:pPr>
              <w:pStyle w:val="ListParagraph"/>
              <w:ind w:left="0"/>
              <w:jc w:val="center"/>
              <w:rPr>
                <w:rFonts w:ascii="Calibri" w:hAnsi="Calibri" w:cs="Calibri"/>
              </w:rPr>
            </w:pPr>
            <w:r>
              <w:rPr>
                <w:rFonts w:ascii="Calibri" w:hAnsi="Calibri" w:cs="Calibri"/>
              </w:rPr>
              <w:t>2024</w:t>
            </w:r>
          </w:p>
        </w:tc>
        <w:tc>
          <w:tcPr>
            <w:tcW w:w="4923" w:type="dxa"/>
          </w:tcPr>
          <w:p w14:paraId="0E26A80B" w14:textId="473D6F9C" w:rsidR="001B15D3" w:rsidRDefault="001B15D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7C095DA6" w14:textId="5D58A89F" w:rsidR="001B15D3" w:rsidRDefault="00571169" w:rsidP="002171E7">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$5,000</w:t>
            </w:r>
          </w:p>
        </w:tc>
        <w:tc>
          <w:tcPr>
            <w:tcW w:w="2338" w:type="dxa"/>
          </w:tcPr>
          <w:p w14:paraId="0E5A973A" w14:textId="7FAE85BB" w:rsidR="001B15D3" w:rsidRDefault="00571169"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029A8" w:rsidRPr="007770A1" w14:paraId="719B33BA" w14:textId="77777777" w:rsidTr="00F91B26">
        <w:trPr>
          <w:trHeight w:val="397"/>
        </w:trPr>
        <w:tc>
          <w:tcPr>
            <w:tcW w:w="906" w:type="dxa"/>
          </w:tcPr>
          <w:p w14:paraId="0C12ED62" w14:textId="7F4ED692" w:rsidR="006029A8" w:rsidRDefault="006029A8" w:rsidP="002171E7">
            <w:pPr>
              <w:pStyle w:val="ListParagraph"/>
              <w:ind w:left="0"/>
              <w:jc w:val="center"/>
              <w:rPr>
                <w:rFonts w:ascii="Calibri" w:hAnsi="Calibri" w:cs="Calibri"/>
              </w:rPr>
            </w:pPr>
            <w:r>
              <w:rPr>
                <w:rFonts w:ascii="Calibri" w:hAnsi="Calibri" w:cs="Calibri"/>
              </w:rPr>
              <w:t>2025</w:t>
            </w:r>
          </w:p>
        </w:tc>
        <w:tc>
          <w:tcPr>
            <w:tcW w:w="4923" w:type="dxa"/>
          </w:tcPr>
          <w:p w14:paraId="4D298119" w14:textId="5279AA28" w:rsidR="006029A8" w:rsidRDefault="00C6576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4C4A7FC6" w14:textId="1F6ED9EF" w:rsidR="006029A8" w:rsidRPr="007770A1" w:rsidRDefault="00902A09" w:rsidP="002171E7">
            <w:pPr>
              <w:pStyle w:val="ListParagraph"/>
              <w:ind w:left="0"/>
              <w:jc w:val="center"/>
              <w:rPr>
                <w:rFonts w:ascii="Calibri" w:hAnsi="Calibri" w:cs="Calibri"/>
              </w:rPr>
            </w:pPr>
            <w:r>
              <w:rPr>
                <w:rFonts w:ascii="Calibri" w:hAnsi="Calibri" w:cs="Calibri"/>
              </w:rPr>
              <w:t>Up to $2,500</w:t>
            </w:r>
          </w:p>
        </w:tc>
        <w:tc>
          <w:tcPr>
            <w:tcW w:w="2338" w:type="dxa"/>
          </w:tcPr>
          <w:p w14:paraId="6114AF70" w14:textId="54D0632A" w:rsidR="006029A8" w:rsidRDefault="00902A09" w:rsidP="002171E7">
            <w:pPr>
              <w:pStyle w:val="ListParagraph"/>
              <w:ind w:left="0"/>
              <w:jc w:val="center"/>
              <w:rPr>
                <w:rFonts w:ascii="Calibri" w:hAnsi="Calibri" w:cs="Calibri"/>
              </w:rPr>
            </w:pPr>
            <w:r>
              <w:rPr>
                <w:rFonts w:ascii="Calibri" w:hAnsi="Calibri" w:cs="Calibri"/>
              </w:rPr>
              <w:t>In House – Direct Stipend or Payment for PCA</w:t>
            </w:r>
            <w:r w:rsidR="002C23FE">
              <w:rPr>
                <w:rFonts w:ascii="Calibri" w:hAnsi="Calibri" w:cs="Calibri"/>
              </w:rPr>
              <w:t xml:space="preserve"> or Travel</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188F0DCE" w:rsidR="003F06C8" w:rsidRPr="00270F15" w:rsidRDefault="00AD164A" w:rsidP="003F06C8">
      <w:pPr>
        <w:numPr>
          <w:ilvl w:val="1"/>
          <w:numId w:val="4"/>
        </w:numPr>
        <w:rPr>
          <w:rFonts w:ascii="Calibri" w:eastAsia="Calibri" w:hAnsi="Calibri" w:cs="Calibri"/>
        </w:rPr>
      </w:pPr>
      <w:bookmarkStart w:id="8" w:name="_Hlk165454998"/>
      <w:r w:rsidRPr="00AD164A">
        <w:rPr>
          <w:rFonts w:ascii="Calibri" w:eastAsia="Calibri" w:hAnsi="Calibri" w:cs="Calibri"/>
        </w:rPr>
        <w:t>DD Network Partners will annually support leadership training for a minimum of 20 individuals with I/DD and/or family members of individuals with developmental disabilities.</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25</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04"/>
        <w:gridCol w:w="2179"/>
        <w:gridCol w:w="2308"/>
      </w:tblGrid>
      <w:tr w:rsidR="003F06C8" w:rsidRPr="007770A1" w14:paraId="666F8E71" w14:textId="77777777" w:rsidTr="001B15D3">
        <w:trPr>
          <w:trHeight w:val="364"/>
        </w:trPr>
        <w:tc>
          <w:tcPr>
            <w:tcW w:w="1064" w:type="dxa"/>
          </w:tcPr>
          <w:bookmarkEnd w:id="8"/>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6A59945F" w:rsidR="003F06C8"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3F06C8" w:rsidRPr="007770A1" w14:paraId="2A516B66" w14:textId="77777777" w:rsidTr="001B15D3">
        <w:trPr>
          <w:trHeight w:val="348"/>
        </w:trPr>
        <w:tc>
          <w:tcPr>
            <w:tcW w:w="1064"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1482D5A"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39624B">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5E0CC77C" w14:textId="77777777" w:rsidTr="001B15D3">
        <w:trPr>
          <w:trHeight w:val="348"/>
        </w:trPr>
        <w:tc>
          <w:tcPr>
            <w:tcW w:w="1064" w:type="dxa"/>
          </w:tcPr>
          <w:p w14:paraId="3DE08F65" w14:textId="5935305A" w:rsidR="002171E7" w:rsidRDefault="002171E7" w:rsidP="002171E7">
            <w:pPr>
              <w:pStyle w:val="ListParagraph"/>
              <w:ind w:left="0"/>
              <w:jc w:val="center"/>
              <w:rPr>
                <w:rFonts w:ascii="Calibri" w:hAnsi="Calibri" w:cs="Calibri"/>
              </w:rPr>
            </w:pPr>
            <w:r>
              <w:rPr>
                <w:rFonts w:ascii="Calibri" w:hAnsi="Calibri" w:cs="Calibri"/>
              </w:rPr>
              <w:t>Updated 2023</w:t>
            </w:r>
          </w:p>
        </w:tc>
        <w:tc>
          <w:tcPr>
            <w:tcW w:w="4904" w:type="dxa"/>
          </w:tcPr>
          <w:p w14:paraId="6AE9E902" w14:textId="71882BFC" w:rsidR="002171E7" w:rsidRDefault="002171E7" w:rsidP="002171E7">
            <w:pPr>
              <w:pStyle w:val="ListParagraph"/>
              <w:ind w:left="0"/>
              <w:jc w:val="center"/>
              <w:rPr>
                <w:rFonts w:ascii="Calibri" w:hAnsi="Calibri" w:cs="Calibri"/>
              </w:rPr>
            </w:pPr>
            <w:r>
              <w:rPr>
                <w:rFonts w:ascii="Calibri" w:hAnsi="Calibri" w:cs="Calibri"/>
              </w:rPr>
              <w:t xml:space="preserve">Leadership / CLDF for family </w:t>
            </w:r>
          </w:p>
        </w:tc>
        <w:tc>
          <w:tcPr>
            <w:tcW w:w="2179" w:type="dxa"/>
          </w:tcPr>
          <w:p w14:paraId="2A9CF155" w14:textId="6B75DBC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2</w:t>
            </w:r>
            <w:r w:rsidR="00C52BA1">
              <w:rPr>
                <w:rFonts w:ascii="Calibri" w:hAnsi="Calibri" w:cs="Calibri"/>
              </w:rPr>
              <w:t>5</w:t>
            </w:r>
            <w:r>
              <w:rPr>
                <w:rFonts w:ascii="Calibri" w:hAnsi="Calibri" w:cs="Calibri"/>
              </w:rPr>
              <w:t>,000</w:t>
            </w:r>
          </w:p>
        </w:tc>
        <w:tc>
          <w:tcPr>
            <w:tcW w:w="2308" w:type="dxa"/>
          </w:tcPr>
          <w:p w14:paraId="61E30A3E" w14:textId="42F676F2"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3B20BCF" w14:textId="77777777" w:rsidTr="001B15D3">
        <w:trPr>
          <w:trHeight w:val="348"/>
        </w:trPr>
        <w:tc>
          <w:tcPr>
            <w:tcW w:w="1064" w:type="dxa"/>
          </w:tcPr>
          <w:p w14:paraId="1A75CE0C" w14:textId="2173FE5B" w:rsidR="001B15D3" w:rsidRDefault="001B15D3" w:rsidP="001B15D3">
            <w:pPr>
              <w:pStyle w:val="ListParagraph"/>
              <w:ind w:left="0"/>
              <w:jc w:val="center"/>
              <w:rPr>
                <w:rFonts w:ascii="Calibri" w:hAnsi="Calibri" w:cs="Calibri"/>
              </w:rPr>
            </w:pPr>
            <w:r>
              <w:rPr>
                <w:rFonts w:ascii="Calibri" w:hAnsi="Calibri" w:cs="Calibri"/>
              </w:rPr>
              <w:t>2024</w:t>
            </w:r>
          </w:p>
        </w:tc>
        <w:tc>
          <w:tcPr>
            <w:tcW w:w="4904" w:type="dxa"/>
          </w:tcPr>
          <w:p w14:paraId="346E510A" w14:textId="5CBE10D2" w:rsidR="001B15D3" w:rsidRDefault="00571169" w:rsidP="001B15D3">
            <w:pPr>
              <w:pStyle w:val="ListParagraph"/>
              <w:ind w:left="0"/>
              <w:jc w:val="center"/>
              <w:rPr>
                <w:rFonts w:ascii="Calibri" w:hAnsi="Calibri" w:cs="Calibri"/>
              </w:rPr>
            </w:pPr>
            <w:r>
              <w:rPr>
                <w:rFonts w:ascii="Calibri" w:hAnsi="Calibri" w:cs="Calibri"/>
              </w:rPr>
              <w:t>Partners in Policymaking</w:t>
            </w:r>
            <w:r w:rsidR="00A95978">
              <w:rPr>
                <w:rFonts w:ascii="Calibri" w:hAnsi="Calibri" w:cs="Calibri"/>
              </w:rPr>
              <w:t xml:space="preserve"> / CLDF for Family</w:t>
            </w:r>
          </w:p>
        </w:tc>
        <w:tc>
          <w:tcPr>
            <w:tcW w:w="2179" w:type="dxa"/>
          </w:tcPr>
          <w:p w14:paraId="0727CCB2" w14:textId="3D80EE29" w:rsidR="001B15D3" w:rsidRPr="007770A1" w:rsidRDefault="00571169" w:rsidP="001B15D3">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$25,000</w:t>
            </w:r>
          </w:p>
        </w:tc>
        <w:tc>
          <w:tcPr>
            <w:tcW w:w="2308" w:type="dxa"/>
          </w:tcPr>
          <w:p w14:paraId="1CE476E6" w14:textId="3E8D491D" w:rsidR="001B15D3" w:rsidRDefault="00571169" w:rsidP="001B15D3">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SAC</w:t>
            </w:r>
          </w:p>
        </w:tc>
      </w:tr>
      <w:tr w:rsidR="006029A8" w:rsidRPr="007770A1" w14:paraId="0FE1A567" w14:textId="77777777" w:rsidTr="001B15D3">
        <w:trPr>
          <w:trHeight w:val="348"/>
        </w:trPr>
        <w:tc>
          <w:tcPr>
            <w:tcW w:w="1064" w:type="dxa"/>
          </w:tcPr>
          <w:p w14:paraId="6B2001B5" w14:textId="67A44133" w:rsidR="006029A8" w:rsidRDefault="006029A8" w:rsidP="001B15D3">
            <w:pPr>
              <w:pStyle w:val="ListParagraph"/>
              <w:ind w:left="0"/>
              <w:jc w:val="center"/>
              <w:rPr>
                <w:rFonts w:ascii="Calibri" w:hAnsi="Calibri" w:cs="Calibri"/>
              </w:rPr>
            </w:pPr>
            <w:r>
              <w:rPr>
                <w:rFonts w:ascii="Calibri" w:hAnsi="Calibri" w:cs="Calibri"/>
              </w:rPr>
              <w:t>2025</w:t>
            </w:r>
          </w:p>
        </w:tc>
        <w:tc>
          <w:tcPr>
            <w:tcW w:w="4904" w:type="dxa"/>
          </w:tcPr>
          <w:p w14:paraId="45EE7D55" w14:textId="42220E23" w:rsidR="006029A8" w:rsidRDefault="00C65763" w:rsidP="001B15D3">
            <w:pPr>
              <w:pStyle w:val="ListParagraph"/>
              <w:ind w:left="0"/>
              <w:jc w:val="center"/>
              <w:rPr>
                <w:rFonts w:ascii="Calibri" w:hAnsi="Calibri" w:cs="Calibri"/>
              </w:rPr>
            </w:pPr>
            <w:r>
              <w:rPr>
                <w:rFonts w:ascii="Calibri" w:hAnsi="Calibri" w:cs="Calibri"/>
              </w:rPr>
              <w:t>Partners in Policymaking / CLDF for Family</w:t>
            </w:r>
          </w:p>
        </w:tc>
        <w:tc>
          <w:tcPr>
            <w:tcW w:w="2179" w:type="dxa"/>
          </w:tcPr>
          <w:p w14:paraId="694AF407" w14:textId="57DC93D8" w:rsidR="006029A8" w:rsidRPr="007770A1" w:rsidRDefault="00C65763" w:rsidP="001B15D3">
            <w:pPr>
              <w:pStyle w:val="ListParagraph"/>
              <w:ind w:left="0"/>
              <w:jc w:val="center"/>
              <w:rPr>
                <w:rFonts w:ascii="Calibri" w:hAnsi="Calibri" w:cs="Calibri"/>
              </w:rPr>
            </w:pPr>
            <w:r>
              <w:rPr>
                <w:rFonts w:ascii="Calibri" w:hAnsi="Calibri" w:cs="Calibri"/>
              </w:rPr>
              <w:t>Up to $</w:t>
            </w:r>
            <w:r w:rsidR="00902A09">
              <w:rPr>
                <w:rFonts w:ascii="Calibri" w:hAnsi="Calibri" w:cs="Calibri"/>
              </w:rPr>
              <w:t>25</w:t>
            </w:r>
            <w:r>
              <w:rPr>
                <w:rFonts w:ascii="Calibri" w:hAnsi="Calibri" w:cs="Calibri"/>
              </w:rPr>
              <w:t>,000</w:t>
            </w:r>
          </w:p>
        </w:tc>
        <w:tc>
          <w:tcPr>
            <w:tcW w:w="2308" w:type="dxa"/>
          </w:tcPr>
          <w:p w14:paraId="7B809BB0" w14:textId="22BE3598" w:rsidR="006029A8" w:rsidRDefault="00C65763" w:rsidP="001B15D3">
            <w:pPr>
              <w:pStyle w:val="ListParagraph"/>
              <w:ind w:left="0"/>
              <w:jc w:val="center"/>
              <w:rPr>
                <w:rFonts w:ascii="Calibri" w:hAnsi="Calibri" w:cs="Calibri"/>
              </w:rPr>
            </w:pPr>
            <w:r>
              <w:rPr>
                <w:rFonts w:ascii="Calibri" w:hAnsi="Calibri" w:cs="Calibri"/>
              </w:rPr>
              <w:t>Community</w:t>
            </w:r>
            <w:r w:rsidR="003F342B">
              <w:rPr>
                <w:rFonts w:ascii="Calibri" w:hAnsi="Calibri" w:cs="Calibri"/>
              </w:rPr>
              <w:t xml:space="preserve"> Partnership</w:t>
            </w:r>
          </w:p>
        </w:tc>
      </w:tr>
    </w:tbl>
    <w:p w14:paraId="08864874" w14:textId="7A29F412" w:rsidR="00975CBE" w:rsidRPr="00E76199" w:rsidRDefault="00D726B5" w:rsidP="00F91B26">
      <w:pPr>
        <w:pStyle w:val="Heading1"/>
        <w:spacing w:before="360"/>
      </w:pPr>
      <w:r w:rsidRPr="00E76199">
        <w:rPr>
          <w:b/>
          <w:bCs/>
        </w:rPr>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6029A8">
        <w:rPr>
          <w:rFonts w:ascii="Calibri" w:eastAsia="Calibri" w:hAnsi="Calibri" w:cs="Calibri"/>
          <w:bCs/>
          <w:u w:val="single"/>
        </w:rPr>
        <w:t>150,000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56EE0AEB" w:rsidR="00E4617D" w:rsidRPr="00E4617D" w:rsidRDefault="00E4617D" w:rsidP="00E4617D">
      <w:pPr>
        <w:rPr>
          <w:rFonts w:ascii="Calibri" w:eastAsia="Calibri" w:hAnsi="Calibri" w:cs="Calibri"/>
        </w:rPr>
      </w:pPr>
      <w:bookmarkStart w:id="9" w:name="_Hlk165455004"/>
      <w:r w:rsidRPr="007D628F">
        <w:rPr>
          <w:rFonts w:ascii="Calibri" w:eastAsia="Calibri" w:hAnsi="Calibri" w:cs="Calibri"/>
          <w:b/>
          <w:bCs/>
        </w:rPr>
        <w:t>3.1</w:t>
      </w:r>
      <w:r>
        <w:rPr>
          <w:rFonts w:ascii="Calibri" w:eastAsia="Calibri" w:hAnsi="Calibri" w:cs="Calibri"/>
        </w:rPr>
        <w:t xml:space="preserve"> </w:t>
      </w:r>
      <w:r w:rsidRPr="00E4617D">
        <w:rPr>
          <w:rFonts w:ascii="Calibri" w:eastAsia="Calibri" w:hAnsi="Calibri" w:cs="Calibri"/>
        </w:rPr>
        <w:t>Create systems change through the implementation of policies to reduce the barriers to transportation for people with I/DD in Nevada.</w:t>
      </w:r>
      <w:r w:rsidR="00964FA8">
        <w:rPr>
          <w:rFonts w:ascii="Calibri" w:eastAsia="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30</w:t>
      </w:r>
      <w:r w:rsidR="00964FA8" w:rsidRPr="007D628F">
        <w:rPr>
          <w:rFonts w:ascii="Calibri" w:eastAsia="Calibri" w:hAnsi="Calibri" w:cs="Calibri"/>
          <w:b/>
          <w:bCs/>
        </w:rPr>
        <w:t>,000 for FFY 25.</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bookmarkEnd w:id="9"/>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lastRenderedPageBreak/>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0D93FDE6"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DE92C1C" w:rsidR="00EB4B83" w:rsidRPr="007770A1" w:rsidRDefault="00820392" w:rsidP="005A518D">
            <w:pPr>
              <w:pStyle w:val="ListParagraph"/>
              <w:ind w:left="0"/>
              <w:jc w:val="center"/>
              <w:rPr>
                <w:rFonts w:ascii="Calibri" w:hAnsi="Calibri" w:cs="Calibri"/>
              </w:rPr>
            </w:pPr>
            <w:r>
              <w:rPr>
                <w:rFonts w:ascii="Calibri" w:hAnsi="Calibri" w:cs="Calibri"/>
              </w:rPr>
              <w:t xml:space="preserve">Grant </w:t>
            </w:r>
          </w:p>
        </w:tc>
      </w:tr>
      <w:tr w:rsidR="00820392" w:rsidRPr="007770A1" w14:paraId="677F9BF0" w14:textId="77777777" w:rsidTr="00F91B26">
        <w:trPr>
          <w:trHeight w:val="341"/>
        </w:trPr>
        <w:tc>
          <w:tcPr>
            <w:tcW w:w="812" w:type="dxa"/>
          </w:tcPr>
          <w:p w14:paraId="712BCB2D" w14:textId="67587A81" w:rsidR="00820392" w:rsidRDefault="00820392" w:rsidP="00820392">
            <w:pPr>
              <w:pStyle w:val="ListParagraph"/>
              <w:ind w:left="0"/>
              <w:jc w:val="center"/>
              <w:rPr>
                <w:rFonts w:ascii="Calibri" w:hAnsi="Calibri" w:cs="Calibri"/>
              </w:rPr>
            </w:pPr>
            <w:r>
              <w:rPr>
                <w:rFonts w:ascii="Calibri" w:hAnsi="Calibri" w:cs="Calibri"/>
              </w:rPr>
              <w:t>2023</w:t>
            </w:r>
          </w:p>
        </w:tc>
        <w:tc>
          <w:tcPr>
            <w:tcW w:w="4904" w:type="dxa"/>
          </w:tcPr>
          <w:p w14:paraId="381E6FC4" w14:textId="4860851F" w:rsidR="00820392" w:rsidRDefault="00820392" w:rsidP="00820392">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02B273C5" w14:textId="52ECB3F7" w:rsidR="00820392" w:rsidRPr="007770A1" w:rsidRDefault="00820392" w:rsidP="00820392">
            <w:pPr>
              <w:pStyle w:val="ListParagraph"/>
              <w:ind w:left="0"/>
              <w:jc w:val="center"/>
              <w:rPr>
                <w:rFonts w:ascii="Calibri" w:hAnsi="Calibri" w:cs="Calibri"/>
              </w:rPr>
            </w:pPr>
            <w:r w:rsidRPr="007770A1">
              <w:rPr>
                <w:rFonts w:ascii="Calibri" w:hAnsi="Calibri" w:cs="Calibri"/>
              </w:rPr>
              <w:t>Up to $</w:t>
            </w:r>
            <w:r w:rsidR="00C52BA1">
              <w:rPr>
                <w:rFonts w:ascii="Calibri" w:hAnsi="Calibri" w:cs="Calibri"/>
              </w:rPr>
              <w:t>55,</w:t>
            </w:r>
            <w:r>
              <w:rPr>
                <w:rFonts w:ascii="Calibri" w:hAnsi="Calibri" w:cs="Calibri"/>
              </w:rPr>
              <w:t>000</w:t>
            </w:r>
          </w:p>
        </w:tc>
        <w:tc>
          <w:tcPr>
            <w:tcW w:w="2308" w:type="dxa"/>
          </w:tcPr>
          <w:p w14:paraId="130FFD93" w14:textId="1E788743" w:rsidR="00820392" w:rsidRDefault="00820392" w:rsidP="00820392">
            <w:pPr>
              <w:pStyle w:val="ListParagraph"/>
              <w:ind w:left="0"/>
              <w:jc w:val="center"/>
              <w:rPr>
                <w:rFonts w:ascii="Calibri" w:hAnsi="Calibri" w:cs="Calibri"/>
              </w:rPr>
            </w:pPr>
            <w:r>
              <w:rPr>
                <w:rFonts w:ascii="Calibri" w:hAnsi="Calibri" w:cs="Calibri"/>
              </w:rPr>
              <w:t xml:space="preserve">In House/Grant </w:t>
            </w:r>
          </w:p>
        </w:tc>
      </w:tr>
      <w:tr w:rsidR="001B15D3" w:rsidRPr="007770A1" w14:paraId="2D44B512" w14:textId="77777777" w:rsidTr="00F91B26">
        <w:trPr>
          <w:trHeight w:val="341"/>
        </w:trPr>
        <w:tc>
          <w:tcPr>
            <w:tcW w:w="812" w:type="dxa"/>
          </w:tcPr>
          <w:p w14:paraId="6999ECD7" w14:textId="2563B980" w:rsidR="001B15D3" w:rsidRDefault="001B15D3" w:rsidP="00820392">
            <w:pPr>
              <w:pStyle w:val="ListParagraph"/>
              <w:ind w:left="0"/>
              <w:jc w:val="center"/>
              <w:rPr>
                <w:rFonts w:ascii="Calibri" w:hAnsi="Calibri" w:cs="Calibri"/>
              </w:rPr>
            </w:pPr>
            <w:r>
              <w:rPr>
                <w:rFonts w:ascii="Calibri" w:hAnsi="Calibri" w:cs="Calibri"/>
              </w:rPr>
              <w:t>2024</w:t>
            </w:r>
          </w:p>
        </w:tc>
        <w:tc>
          <w:tcPr>
            <w:tcW w:w="4904" w:type="dxa"/>
          </w:tcPr>
          <w:p w14:paraId="511FECE4" w14:textId="6F639B5A" w:rsidR="001B15D3" w:rsidRDefault="001B15D3" w:rsidP="00820392">
            <w:pPr>
              <w:pStyle w:val="ListParagraph"/>
              <w:ind w:left="0"/>
              <w:jc w:val="center"/>
              <w:rPr>
                <w:rFonts w:ascii="Calibri" w:hAnsi="Calibri" w:cs="Calibri"/>
              </w:rPr>
            </w:pPr>
            <w:r>
              <w:rPr>
                <w:rFonts w:ascii="Calibri" w:hAnsi="Calibri" w:cs="Calibri"/>
              </w:rPr>
              <w:t>Education/Implementation</w:t>
            </w:r>
          </w:p>
        </w:tc>
        <w:tc>
          <w:tcPr>
            <w:tcW w:w="2179" w:type="dxa"/>
          </w:tcPr>
          <w:p w14:paraId="50CFB92C" w14:textId="1CDBBC87" w:rsidR="001B15D3" w:rsidRPr="007770A1" w:rsidRDefault="001B15D3" w:rsidP="00820392">
            <w:pPr>
              <w:pStyle w:val="ListParagraph"/>
              <w:ind w:left="0"/>
              <w:jc w:val="center"/>
              <w:rPr>
                <w:rFonts w:ascii="Calibri" w:hAnsi="Calibri" w:cs="Calibri"/>
              </w:rPr>
            </w:pPr>
            <w:r>
              <w:rPr>
                <w:rFonts w:ascii="Calibri" w:hAnsi="Calibri" w:cs="Calibri"/>
              </w:rPr>
              <w:t>Up to $40,000</w:t>
            </w:r>
          </w:p>
        </w:tc>
        <w:tc>
          <w:tcPr>
            <w:tcW w:w="2308" w:type="dxa"/>
          </w:tcPr>
          <w:p w14:paraId="4BFFBEBA" w14:textId="25645D61" w:rsidR="001B15D3" w:rsidRDefault="001B15D3" w:rsidP="00820392">
            <w:pPr>
              <w:pStyle w:val="ListParagraph"/>
              <w:ind w:left="0"/>
              <w:jc w:val="center"/>
              <w:rPr>
                <w:rFonts w:ascii="Calibri" w:hAnsi="Calibri" w:cs="Calibri"/>
              </w:rPr>
            </w:pPr>
            <w:r>
              <w:rPr>
                <w:rFonts w:ascii="Calibri" w:hAnsi="Calibri" w:cs="Calibri"/>
              </w:rPr>
              <w:t>In House/Community Partnership</w:t>
            </w:r>
            <w:r w:rsidR="00A95978">
              <w:rPr>
                <w:rFonts w:ascii="Calibri" w:hAnsi="Calibri" w:cs="Calibri"/>
              </w:rPr>
              <w:t xml:space="preserve"> – All Staff</w:t>
            </w:r>
          </w:p>
        </w:tc>
      </w:tr>
      <w:tr w:rsidR="006029A8" w:rsidRPr="007770A1" w14:paraId="37994966" w14:textId="77777777" w:rsidTr="00F91B26">
        <w:trPr>
          <w:trHeight w:val="341"/>
        </w:trPr>
        <w:tc>
          <w:tcPr>
            <w:tcW w:w="812" w:type="dxa"/>
          </w:tcPr>
          <w:p w14:paraId="3F1466DD" w14:textId="3CF732A0" w:rsidR="006029A8" w:rsidRDefault="006029A8" w:rsidP="00820392">
            <w:pPr>
              <w:pStyle w:val="ListParagraph"/>
              <w:ind w:left="0"/>
              <w:jc w:val="center"/>
              <w:rPr>
                <w:rFonts w:ascii="Calibri" w:hAnsi="Calibri" w:cs="Calibri"/>
              </w:rPr>
            </w:pPr>
            <w:r>
              <w:rPr>
                <w:rFonts w:ascii="Calibri" w:hAnsi="Calibri" w:cs="Calibri"/>
              </w:rPr>
              <w:t>2025</w:t>
            </w:r>
          </w:p>
        </w:tc>
        <w:tc>
          <w:tcPr>
            <w:tcW w:w="4904" w:type="dxa"/>
          </w:tcPr>
          <w:p w14:paraId="0CBB1197" w14:textId="6E3E8E2E" w:rsidR="006029A8" w:rsidRDefault="00902A09" w:rsidP="00820392">
            <w:pPr>
              <w:pStyle w:val="ListParagraph"/>
              <w:ind w:left="0"/>
              <w:jc w:val="center"/>
              <w:rPr>
                <w:rFonts w:ascii="Calibri" w:hAnsi="Calibri" w:cs="Calibri"/>
              </w:rPr>
            </w:pPr>
            <w:proofErr w:type="spellStart"/>
            <w:r>
              <w:rPr>
                <w:rFonts w:ascii="Calibri" w:hAnsi="Calibri" w:cs="Calibri"/>
              </w:rPr>
              <w:t>iCan</w:t>
            </w:r>
            <w:proofErr w:type="spellEnd"/>
            <w:r>
              <w:rPr>
                <w:rFonts w:ascii="Calibri" w:hAnsi="Calibri" w:cs="Calibri"/>
              </w:rPr>
              <w:t xml:space="preserve"> Bike – 2 Camps</w:t>
            </w:r>
          </w:p>
        </w:tc>
        <w:tc>
          <w:tcPr>
            <w:tcW w:w="2179" w:type="dxa"/>
          </w:tcPr>
          <w:p w14:paraId="7F9E9782" w14:textId="2D08BCF4" w:rsidR="006029A8" w:rsidRDefault="00902A09" w:rsidP="00820392">
            <w:pPr>
              <w:pStyle w:val="ListParagraph"/>
              <w:ind w:left="0"/>
              <w:jc w:val="center"/>
              <w:rPr>
                <w:rFonts w:ascii="Calibri" w:hAnsi="Calibri" w:cs="Calibri"/>
              </w:rPr>
            </w:pPr>
            <w:r>
              <w:rPr>
                <w:rFonts w:ascii="Calibri" w:hAnsi="Calibri" w:cs="Calibri"/>
              </w:rPr>
              <w:t>Up to $30,000</w:t>
            </w:r>
          </w:p>
        </w:tc>
        <w:tc>
          <w:tcPr>
            <w:tcW w:w="2308" w:type="dxa"/>
          </w:tcPr>
          <w:p w14:paraId="02274546" w14:textId="2C0B7D31" w:rsidR="006029A8" w:rsidRDefault="00902A09" w:rsidP="00820392">
            <w:pPr>
              <w:pStyle w:val="ListParagraph"/>
              <w:ind w:left="0"/>
              <w:jc w:val="center"/>
              <w:rPr>
                <w:rFonts w:ascii="Calibri" w:hAnsi="Calibri" w:cs="Calibri"/>
              </w:rPr>
            </w:pPr>
            <w:r>
              <w:rPr>
                <w:rFonts w:ascii="Calibri" w:hAnsi="Calibri" w:cs="Calibri"/>
              </w:rPr>
              <w:t>Community Partnership</w:t>
            </w:r>
            <w:r w:rsidR="003F342B">
              <w:rPr>
                <w:rFonts w:ascii="Calibri" w:hAnsi="Calibri" w:cs="Calibri"/>
              </w:rPr>
              <w:t>s</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2D65DDA9" w:rsidR="00D726B5" w:rsidRDefault="00EB4B83" w:rsidP="00EB4B83">
      <w:pPr>
        <w:rPr>
          <w:rFonts w:ascii="Calibri" w:hAnsi="Calibri" w:cs="Calibri"/>
        </w:rPr>
      </w:pPr>
      <w:bookmarkStart w:id="10" w:name="_Hlk165455057"/>
      <w:r w:rsidRPr="007D628F">
        <w:rPr>
          <w:rFonts w:ascii="Calibri" w:eastAsia="Calibri" w:hAnsi="Calibri" w:cs="Calibri"/>
          <w:b/>
          <w:bCs/>
        </w:rPr>
        <w:t>3.2</w:t>
      </w:r>
      <w:r>
        <w:rPr>
          <w:rFonts w:ascii="Calibri" w:eastAsia="Calibri" w:hAnsi="Calibri" w:cs="Calibri"/>
        </w:rPr>
        <w:t xml:space="preserve"> </w:t>
      </w:r>
      <w:bookmarkStart w:id="11" w:name="_Hlk165455066"/>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r w:rsidR="00964FA8">
        <w:rPr>
          <w:rFonts w:ascii="Calibri" w:hAnsi="Calibri" w:cs="Calibri"/>
        </w:rPr>
        <w:t xml:space="preserve"> </w:t>
      </w:r>
      <w:r w:rsidR="00964FA8" w:rsidRPr="007D628F">
        <w:rPr>
          <w:rFonts w:ascii="Calibri" w:eastAsia="Calibri" w:hAnsi="Calibri" w:cs="Calibri"/>
          <w:b/>
          <w:bCs/>
        </w:rPr>
        <w:t>Total of $</w:t>
      </w:r>
      <w:r w:rsidR="003F342B">
        <w:rPr>
          <w:rFonts w:ascii="Calibri" w:eastAsia="Calibri" w:hAnsi="Calibri" w:cs="Calibri"/>
          <w:b/>
          <w:bCs/>
        </w:rPr>
        <w:t>55</w:t>
      </w:r>
      <w:r w:rsidR="00964FA8" w:rsidRPr="007D628F">
        <w:rPr>
          <w:rFonts w:ascii="Calibri" w:eastAsia="Calibri" w:hAnsi="Calibri" w:cs="Calibri"/>
          <w:b/>
          <w:bCs/>
        </w:rPr>
        <w:t>,000 for FFY 25.</w:t>
      </w:r>
      <w:bookmarkEnd w:id="11"/>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bookmarkEnd w:id="10"/>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283FD79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06F5B3A"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6E5DE45A" w14:textId="77777777" w:rsidTr="00F91B26">
        <w:trPr>
          <w:trHeight w:val="361"/>
        </w:trPr>
        <w:tc>
          <w:tcPr>
            <w:tcW w:w="811" w:type="dxa"/>
          </w:tcPr>
          <w:p w14:paraId="2C131ED0" w14:textId="205834A3" w:rsidR="001B15D3" w:rsidRDefault="001B15D3" w:rsidP="005A518D">
            <w:pPr>
              <w:pStyle w:val="ListParagraph"/>
              <w:ind w:left="0"/>
              <w:jc w:val="center"/>
              <w:rPr>
                <w:rFonts w:ascii="Calibri" w:hAnsi="Calibri" w:cs="Calibri"/>
              </w:rPr>
            </w:pPr>
            <w:r>
              <w:rPr>
                <w:rFonts w:ascii="Calibri" w:hAnsi="Calibri" w:cs="Calibri"/>
              </w:rPr>
              <w:t>2024</w:t>
            </w:r>
          </w:p>
        </w:tc>
        <w:tc>
          <w:tcPr>
            <w:tcW w:w="4898" w:type="dxa"/>
          </w:tcPr>
          <w:p w14:paraId="7491E27B" w14:textId="00EA5632" w:rsidR="001B15D3" w:rsidRDefault="001B15D3" w:rsidP="005A518D">
            <w:pPr>
              <w:pStyle w:val="ListParagraph"/>
              <w:ind w:left="0"/>
              <w:jc w:val="center"/>
              <w:rPr>
                <w:rFonts w:ascii="Calibri" w:hAnsi="Calibri" w:cs="Calibri"/>
              </w:rPr>
            </w:pPr>
            <w:r>
              <w:rPr>
                <w:rFonts w:ascii="Calibri" w:hAnsi="Calibri" w:cs="Calibri"/>
              </w:rPr>
              <w:t>Employment Education</w:t>
            </w:r>
          </w:p>
        </w:tc>
        <w:tc>
          <w:tcPr>
            <w:tcW w:w="2177" w:type="dxa"/>
          </w:tcPr>
          <w:p w14:paraId="1BAA8F7B" w14:textId="3DECD33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5" w:type="dxa"/>
          </w:tcPr>
          <w:p w14:paraId="794F32D4" w14:textId="610E88FF"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4701D22B" w14:textId="77777777" w:rsidTr="00F91B26">
        <w:trPr>
          <w:trHeight w:val="361"/>
        </w:trPr>
        <w:tc>
          <w:tcPr>
            <w:tcW w:w="811" w:type="dxa"/>
          </w:tcPr>
          <w:p w14:paraId="52CAA9AE" w14:textId="12A7CF1E" w:rsidR="006029A8" w:rsidRDefault="006029A8" w:rsidP="005A518D">
            <w:pPr>
              <w:pStyle w:val="ListParagraph"/>
              <w:ind w:left="0"/>
              <w:jc w:val="center"/>
              <w:rPr>
                <w:rFonts w:ascii="Calibri" w:hAnsi="Calibri" w:cs="Calibri"/>
              </w:rPr>
            </w:pPr>
            <w:r>
              <w:rPr>
                <w:rFonts w:ascii="Calibri" w:hAnsi="Calibri" w:cs="Calibri"/>
              </w:rPr>
              <w:t>2025</w:t>
            </w:r>
          </w:p>
        </w:tc>
        <w:tc>
          <w:tcPr>
            <w:tcW w:w="4898" w:type="dxa"/>
          </w:tcPr>
          <w:p w14:paraId="43DC4DB4" w14:textId="4AD97B79" w:rsidR="006029A8" w:rsidRDefault="00902A09" w:rsidP="005A518D">
            <w:pPr>
              <w:pStyle w:val="ListParagraph"/>
              <w:ind w:left="0"/>
              <w:jc w:val="center"/>
              <w:rPr>
                <w:rFonts w:ascii="Calibri" w:hAnsi="Calibri" w:cs="Calibri"/>
              </w:rPr>
            </w:pPr>
            <w:r>
              <w:rPr>
                <w:rFonts w:ascii="Calibri" w:hAnsi="Calibri" w:cs="Calibri"/>
              </w:rPr>
              <w:t>Employment Education</w:t>
            </w:r>
            <w:r w:rsidR="003F342B">
              <w:rPr>
                <w:rFonts w:ascii="Calibri" w:hAnsi="Calibri" w:cs="Calibri"/>
              </w:rPr>
              <w:t xml:space="preserve"> Presentations and Trainings</w:t>
            </w:r>
          </w:p>
        </w:tc>
        <w:tc>
          <w:tcPr>
            <w:tcW w:w="2177" w:type="dxa"/>
          </w:tcPr>
          <w:p w14:paraId="759DD5E4" w14:textId="7327AFA0" w:rsidR="006029A8" w:rsidRDefault="00902A09" w:rsidP="005A518D">
            <w:pPr>
              <w:pStyle w:val="ListParagraph"/>
              <w:ind w:left="0"/>
              <w:jc w:val="center"/>
              <w:rPr>
                <w:rFonts w:ascii="Calibri" w:hAnsi="Calibri" w:cs="Calibri"/>
              </w:rPr>
            </w:pPr>
            <w:r>
              <w:rPr>
                <w:rFonts w:ascii="Calibri" w:hAnsi="Calibri" w:cs="Calibri"/>
              </w:rPr>
              <w:t>Up to $15,000</w:t>
            </w:r>
          </w:p>
        </w:tc>
        <w:tc>
          <w:tcPr>
            <w:tcW w:w="2305" w:type="dxa"/>
          </w:tcPr>
          <w:p w14:paraId="4323946C" w14:textId="3808CE2F" w:rsidR="006029A8" w:rsidRDefault="00902A09" w:rsidP="005A518D">
            <w:pPr>
              <w:pStyle w:val="ListParagraph"/>
              <w:ind w:left="0"/>
              <w:jc w:val="center"/>
              <w:rPr>
                <w:rFonts w:ascii="Calibri" w:hAnsi="Calibri" w:cs="Calibri"/>
              </w:rPr>
            </w:pPr>
            <w:r>
              <w:rPr>
                <w:rFonts w:ascii="Calibri" w:hAnsi="Calibri" w:cs="Calibri"/>
              </w:rPr>
              <w:t>In House – All Staff</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66DE6596" w:rsidR="00EB4B83" w:rsidRDefault="00EB4B83" w:rsidP="00EB4B83">
      <w:pPr>
        <w:rPr>
          <w:rFonts w:ascii="Calibri" w:hAnsi="Calibri" w:cs="Calibri"/>
        </w:rPr>
      </w:pPr>
      <w:r w:rsidRPr="007D628F">
        <w:rPr>
          <w:rFonts w:ascii="Calibri" w:eastAsia="Calibri" w:hAnsi="Calibri" w:cs="Calibri"/>
          <w:b/>
          <w:bCs/>
        </w:rPr>
        <w:t>3.3</w:t>
      </w:r>
      <w:r>
        <w:rPr>
          <w:rFonts w:ascii="Calibri" w:eastAsia="Calibri" w:hAnsi="Calibri" w:cs="Calibri"/>
        </w:rPr>
        <w:t xml:space="preserve"> </w:t>
      </w:r>
      <w:bookmarkStart w:id="12" w:name="_Hlk165455071"/>
      <w:r w:rsidRPr="00EB4B83">
        <w:rPr>
          <w:rFonts w:ascii="Calibri" w:hAnsi="Calibri" w:cs="Calibri"/>
        </w:rPr>
        <w:t xml:space="preserve">Improve access to quality housing options and </w:t>
      </w:r>
      <w:proofErr w:type="gramStart"/>
      <w:r w:rsidRPr="00EB4B83">
        <w:rPr>
          <w:rFonts w:ascii="Calibri" w:hAnsi="Calibri" w:cs="Calibri"/>
        </w:rPr>
        <w:t>supports</w:t>
      </w:r>
      <w:proofErr w:type="gramEnd"/>
      <w:r w:rsidRPr="00EB4B83">
        <w:rPr>
          <w:rFonts w:ascii="Calibri" w:hAnsi="Calibri" w:cs="Calibri"/>
        </w:rPr>
        <w:t xml:space="preserve"> for individuals with I/DD Statewide.</w:t>
      </w:r>
      <w:r w:rsidR="00964FA8">
        <w:rPr>
          <w:rFonts w:ascii="Calibri" w:hAnsi="Calibri" w:cs="Calibri"/>
        </w:rPr>
        <w:t xml:space="preserve"> </w:t>
      </w:r>
      <w:r w:rsidR="00964FA8" w:rsidRPr="007D628F">
        <w:rPr>
          <w:rFonts w:ascii="Calibri" w:eastAsia="Calibri" w:hAnsi="Calibri" w:cs="Calibri"/>
          <w:b/>
          <w:bCs/>
        </w:rPr>
        <w:t>Total of $</w:t>
      </w:r>
      <w:r w:rsidR="00902A09">
        <w:rPr>
          <w:rFonts w:ascii="Calibri" w:eastAsia="Calibri" w:hAnsi="Calibri" w:cs="Calibri"/>
          <w:b/>
          <w:bCs/>
        </w:rPr>
        <w:t>10</w:t>
      </w:r>
      <w:r w:rsidR="00964FA8" w:rsidRPr="007D628F">
        <w:rPr>
          <w:rFonts w:ascii="Calibri" w:eastAsia="Calibri" w:hAnsi="Calibri" w:cs="Calibri"/>
          <w:b/>
          <w:bCs/>
        </w:rPr>
        <w:t>,000 for FFY 25.</w:t>
      </w:r>
      <w:bookmarkEnd w:id="12"/>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515793BC"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0A07AFC5"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C9E094C" w14:textId="77777777" w:rsidTr="00F91B26">
        <w:trPr>
          <w:trHeight w:val="317"/>
        </w:trPr>
        <w:tc>
          <w:tcPr>
            <w:tcW w:w="810" w:type="dxa"/>
          </w:tcPr>
          <w:p w14:paraId="63EFADA6" w14:textId="6A35C067"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CE59B4F" w14:textId="778081A5" w:rsidR="001B15D3" w:rsidRDefault="001B15D3" w:rsidP="005A518D">
            <w:pPr>
              <w:pStyle w:val="ListParagraph"/>
              <w:ind w:left="0"/>
              <w:jc w:val="center"/>
              <w:rPr>
                <w:rFonts w:ascii="Calibri" w:hAnsi="Calibri" w:cs="Calibri"/>
              </w:rPr>
            </w:pPr>
            <w:r>
              <w:rPr>
                <w:rFonts w:ascii="Calibri" w:hAnsi="Calibri" w:cs="Calibri"/>
              </w:rPr>
              <w:t>Housing Study/Education</w:t>
            </w:r>
          </w:p>
        </w:tc>
        <w:tc>
          <w:tcPr>
            <w:tcW w:w="2174" w:type="dxa"/>
          </w:tcPr>
          <w:p w14:paraId="0F841605" w14:textId="2347A8F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594D7C15" w14:textId="52B76416"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51D9C685" w14:textId="77777777" w:rsidTr="00F91B26">
        <w:trPr>
          <w:trHeight w:val="317"/>
        </w:trPr>
        <w:tc>
          <w:tcPr>
            <w:tcW w:w="810" w:type="dxa"/>
          </w:tcPr>
          <w:p w14:paraId="5DB4894E" w14:textId="777CC81A"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72046979" w14:textId="47A45693" w:rsidR="006029A8" w:rsidRDefault="00902A09" w:rsidP="005A518D">
            <w:pPr>
              <w:pStyle w:val="ListParagraph"/>
              <w:ind w:left="0"/>
              <w:jc w:val="center"/>
              <w:rPr>
                <w:rFonts w:ascii="Calibri" w:hAnsi="Calibri" w:cs="Calibri"/>
              </w:rPr>
            </w:pPr>
            <w:r>
              <w:rPr>
                <w:rFonts w:ascii="Calibri" w:hAnsi="Calibri" w:cs="Calibri"/>
              </w:rPr>
              <w:t>Housing Resources and Education</w:t>
            </w:r>
          </w:p>
        </w:tc>
        <w:tc>
          <w:tcPr>
            <w:tcW w:w="2174" w:type="dxa"/>
          </w:tcPr>
          <w:p w14:paraId="2E4F35A1" w14:textId="5181AE15" w:rsidR="006029A8" w:rsidRDefault="00902A09" w:rsidP="005A518D">
            <w:pPr>
              <w:pStyle w:val="ListParagraph"/>
              <w:ind w:left="0"/>
              <w:jc w:val="center"/>
              <w:rPr>
                <w:rFonts w:ascii="Calibri" w:hAnsi="Calibri" w:cs="Calibri"/>
              </w:rPr>
            </w:pPr>
            <w:r>
              <w:rPr>
                <w:rFonts w:ascii="Calibri" w:hAnsi="Calibri" w:cs="Calibri"/>
              </w:rPr>
              <w:t>Up to $</w:t>
            </w:r>
            <w:r w:rsidR="00EA0DCB">
              <w:rPr>
                <w:rFonts w:ascii="Calibri" w:hAnsi="Calibri" w:cs="Calibri"/>
              </w:rPr>
              <w:t>10</w:t>
            </w:r>
            <w:r>
              <w:rPr>
                <w:rFonts w:ascii="Calibri" w:hAnsi="Calibri" w:cs="Calibri"/>
              </w:rPr>
              <w:t>,000</w:t>
            </w:r>
          </w:p>
        </w:tc>
        <w:tc>
          <w:tcPr>
            <w:tcW w:w="2302" w:type="dxa"/>
          </w:tcPr>
          <w:p w14:paraId="2FC91FE8" w14:textId="1CD26739" w:rsidR="006029A8" w:rsidRDefault="003F342B"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5FBC9F5E" w:rsidR="00EB4B83" w:rsidRPr="00F64386" w:rsidRDefault="00EB4B83" w:rsidP="00EB4B83">
      <w:pPr>
        <w:rPr>
          <w:rFonts w:ascii="Calibri" w:hAnsi="Calibri" w:cs="Calibri"/>
          <w:b/>
        </w:rPr>
      </w:pPr>
      <w:r w:rsidRPr="007D628F">
        <w:rPr>
          <w:rFonts w:ascii="Calibri" w:eastAsia="Calibri" w:hAnsi="Calibri" w:cs="Calibri"/>
          <w:b/>
          <w:bCs/>
        </w:rPr>
        <w:t>3.4</w:t>
      </w:r>
      <w:r>
        <w:rPr>
          <w:rFonts w:ascii="Calibri" w:eastAsia="Calibri" w:hAnsi="Calibri" w:cs="Calibri"/>
        </w:rPr>
        <w:t xml:space="preserve"> </w:t>
      </w:r>
      <w:bookmarkStart w:id="13" w:name="_Hlk165455076"/>
      <w:r w:rsidRPr="00AE043A">
        <w:rPr>
          <w:rFonts w:ascii="Calibri" w:hAnsi="Calibri" w:cs="Calibri"/>
        </w:rPr>
        <w:t xml:space="preserve">Increase access to quality services and </w:t>
      </w:r>
      <w:proofErr w:type="gramStart"/>
      <w:r w:rsidRPr="00AE043A">
        <w:rPr>
          <w:rFonts w:ascii="Calibri" w:hAnsi="Calibri" w:cs="Calibri"/>
        </w:rPr>
        <w:t>supports</w:t>
      </w:r>
      <w:proofErr w:type="gramEnd"/>
      <w:r w:rsidRPr="00AE043A">
        <w:rPr>
          <w:rFonts w:ascii="Calibri" w:hAnsi="Calibri" w:cs="Calibri"/>
        </w:rPr>
        <w:t xml:space="preserve"> for individuals with I/DD transitioning into or in adulthood. </w:t>
      </w:r>
      <w:r w:rsidR="00964FA8" w:rsidRPr="007D628F">
        <w:rPr>
          <w:rFonts w:ascii="Calibri" w:eastAsia="Calibri" w:hAnsi="Calibri" w:cs="Calibri"/>
          <w:b/>
          <w:bCs/>
        </w:rPr>
        <w:t>Total of $</w:t>
      </w:r>
      <w:r w:rsidR="00902A09">
        <w:rPr>
          <w:rFonts w:ascii="Calibri" w:eastAsia="Calibri" w:hAnsi="Calibri" w:cs="Calibri"/>
          <w:b/>
          <w:bCs/>
        </w:rPr>
        <w:t>50</w:t>
      </w:r>
      <w:r w:rsidR="00964FA8" w:rsidRPr="007D628F">
        <w:rPr>
          <w:rFonts w:ascii="Calibri" w:eastAsia="Calibri" w:hAnsi="Calibri" w:cs="Calibri"/>
          <w:b/>
          <w:bCs/>
        </w:rPr>
        <w:t>,000 for FFY 25.</w:t>
      </w:r>
      <w:bookmarkEnd w:id="13"/>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45F68D85" w:rsidR="00EB4B83"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5C7B03A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505A921" w14:textId="77777777" w:rsidTr="00F91B26">
        <w:trPr>
          <w:trHeight w:val="354"/>
        </w:trPr>
        <w:tc>
          <w:tcPr>
            <w:tcW w:w="810" w:type="dxa"/>
          </w:tcPr>
          <w:p w14:paraId="3E69B7DD" w14:textId="58DC32B3"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8BF6C87" w14:textId="036AF2B2" w:rsidR="001B15D3" w:rsidRDefault="001B15D3" w:rsidP="005A518D">
            <w:pPr>
              <w:pStyle w:val="ListParagraph"/>
              <w:ind w:left="0"/>
              <w:jc w:val="center"/>
              <w:rPr>
                <w:rFonts w:ascii="Calibri" w:hAnsi="Calibri" w:cs="Calibri"/>
              </w:rPr>
            </w:pPr>
            <w:r>
              <w:rPr>
                <w:rFonts w:ascii="Calibri" w:hAnsi="Calibri" w:cs="Calibri"/>
              </w:rPr>
              <w:t>Transition and Adult Education</w:t>
            </w:r>
          </w:p>
        </w:tc>
        <w:tc>
          <w:tcPr>
            <w:tcW w:w="2174" w:type="dxa"/>
          </w:tcPr>
          <w:p w14:paraId="62B36FAD" w14:textId="0F29A270"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2" w:type="dxa"/>
          </w:tcPr>
          <w:p w14:paraId="18D02AC6" w14:textId="16FA91E7" w:rsidR="001B15D3" w:rsidRDefault="00571169" w:rsidP="005A518D">
            <w:pPr>
              <w:pStyle w:val="ListParagraph"/>
              <w:ind w:left="0"/>
              <w:jc w:val="center"/>
              <w:rPr>
                <w:rFonts w:ascii="Calibri" w:hAnsi="Calibri" w:cs="Calibri"/>
              </w:rPr>
            </w:pPr>
            <w:r>
              <w:rPr>
                <w:rFonts w:ascii="Calibri" w:hAnsi="Calibri" w:cs="Calibri"/>
              </w:rPr>
              <w:t>Grant</w:t>
            </w:r>
          </w:p>
        </w:tc>
      </w:tr>
      <w:tr w:rsidR="006029A8" w:rsidRPr="007770A1" w14:paraId="33F41C0B" w14:textId="77777777" w:rsidTr="00F91B26">
        <w:trPr>
          <w:trHeight w:val="354"/>
        </w:trPr>
        <w:tc>
          <w:tcPr>
            <w:tcW w:w="810" w:type="dxa"/>
          </w:tcPr>
          <w:p w14:paraId="21A75AEB" w14:textId="41847563" w:rsidR="006029A8" w:rsidRDefault="006029A8" w:rsidP="005A518D">
            <w:pPr>
              <w:pStyle w:val="ListParagraph"/>
              <w:ind w:left="0"/>
              <w:jc w:val="center"/>
              <w:rPr>
                <w:rFonts w:ascii="Calibri" w:hAnsi="Calibri" w:cs="Calibri"/>
              </w:rPr>
            </w:pPr>
            <w:r>
              <w:rPr>
                <w:rFonts w:ascii="Calibri" w:hAnsi="Calibri" w:cs="Calibri"/>
              </w:rPr>
              <w:t>2025</w:t>
            </w:r>
          </w:p>
        </w:tc>
        <w:tc>
          <w:tcPr>
            <w:tcW w:w="4892" w:type="dxa"/>
          </w:tcPr>
          <w:p w14:paraId="2C57BD71" w14:textId="6FE70D23" w:rsidR="006029A8" w:rsidRDefault="00902A09" w:rsidP="005A518D">
            <w:pPr>
              <w:pStyle w:val="ListParagraph"/>
              <w:ind w:left="0"/>
              <w:jc w:val="center"/>
              <w:rPr>
                <w:rFonts w:ascii="Calibri" w:hAnsi="Calibri" w:cs="Calibri"/>
              </w:rPr>
            </w:pPr>
            <w:r>
              <w:rPr>
                <w:rFonts w:ascii="Calibri" w:hAnsi="Calibri" w:cs="Calibri"/>
              </w:rPr>
              <w:t>Transition Skills and Training</w:t>
            </w:r>
          </w:p>
        </w:tc>
        <w:tc>
          <w:tcPr>
            <w:tcW w:w="2174" w:type="dxa"/>
          </w:tcPr>
          <w:p w14:paraId="3D0B6A3F" w14:textId="3C0C5009" w:rsidR="006029A8" w:rsidRDefault="00902A09" w:rsidP="005A518D">
            <w:pPr>
              <w:pStyle w:val="ListParagraph"/>
              <w:ind w:left="0"/>
              <w:jc w:val="center"/>
              <w:rPr>
                <w:rFonts w:ascii="Calibri" w:hAnsi="Calibri" w:cs="Calibri"/>
              </w:rPr>
            </w:pPr>
            <w:r>
              <w:rPr>
                <w:rFonts w:ascii="Calibri" w:hAnsi="Calibri" w:cs="Calibri"/>
              </w:rPr>
              <w:t>Up to $50,000</w:t>
            </w:r>
          </w:p>
        </w:tc>
        <w:tc>
          <w:tcPr>
            <w:tcW w:w="2302" w:type="dxa"/>
          </w:tcPr>
          <w:p w14:paraId="79F7D6B0" w14:textId="1BDA6E74" w:rsidR="006029A8" w:rsidRDefault="00902A09" w:rsidP="005A518D">
            <w:pPr>
              <w:pStyle w:val="ListParagraph"/>
              <w:ind w:left="0"/>
              <w:jc w:val="center"/>
              <w:rPr>
                <w:rFonts w:ascii="Calibri" w:hAnsi="Calibri" w:cs="Calibri"/>
              </w:rPr>
            </w:pPr>
            <w:r>
              <w:rPr>
                <w:rFonts w:ascii="Calibri" w:hAnsi="Calibri" w:cs="Calibri"/>
              </w:rPr>
              <w:t xml:space="preserve">In House/Community Partnership with DSOSN – All Staff </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1"/>
        <w:gridCol w:w="2182"/>
        <w:gridCol w:w="2311"/>
      </w:tblGrid>
      <w:tr w:rsidR="001A3F4F" w:rsidRPr="007770A1" w14:paraId="336DF6B3" w14:textId="77777777" w:rsidTr="00693E25">
        <w:trPr>
          <w:trHeight w:val="338"/>
        </w:trPr>
        <w:tc>
          <w:tcPr>
            <w:tcW w:w="1064"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91A4711"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446FE9E8" w14:textId="77777777" w:rsidTr="00693E25">
        <w:trPr>
          <w:trHeight w:val="323"/>
        </w:trPr>
        <w:tc>
          <w:tcPr>
            <w:tcW w:w="1064"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lastRenderedPageBreak/>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373E6926" w:rsidR="001A3F4F" w:rsidRPr="007770A1" w:rsidRDefault="00062FA9" w:rsidP="005A518D">
            <w:pPr>
              <w:pStyle w:val="ListParagraph"/>
              <w:ind w:left="0"/>
              <w:jc w:val="center"/>
              <w:rPr>
                <w:rFonts w:ascii="Calibri" w:hAnsi="Calibri" w:cs="Calibri"/>
              </w:rPr>
            </w:pPr>
            <w:r>
              <w:rPr>
                <w:rFonts w:ascii="Calibri" w:hAnsi="Calibri" w:cs="Calibri"/>
              </w:rPr>
              <w:t>In House</w:t>
            </w:r>
          </w:p>
        </w:tc>
      </w:tr>
      <w:tr w:rsidR="002171E7" w:rsidRPr="007770A1" w14:paraId="3BE7B502" w14:textId="77777777" w:rsidTr="00693E25">
        <w:trPr>
          <w:trHeight w:val="323"/>
        </w:trPr>
        <w:tc>
          <w:tcPr>
            <w:tcW w:w="1064" w:type="dxa"/>
          </w:tcPr>
          <w:p w14:paraId="0067994C" w14:textId="7202DED4"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1" w:type="dxa"/>
          </w:tcPr>
          <w:p w14:paraId="2170A844" w14:textId="112861D2" w:rsidR="002171E7" w:rsidRDefault="002171E7" w:rsidP="002171E7">
            <w:pPr>
              <w:pStyle w:val="ListParagraph"/>
              <w:ind w:left="0"/>
              <w:jc w:val="center"/>
              <w:rPr>
                <w:rFonts w:ascii="Calibri" w:hAnsi="Calibri" w:cs="Calibri"/>
              </w:rPr>
            </w:pPr>
            <w:r>
              <w:rPr>
                <w:rFonts w:ascii="Calibri" w:hAnsi="Calibri" w:cs="Calibri"/>
              </w:rPr>
              <w:t>Council sponsored activities/events</w:t>
            </w:r>
          </w:p>
        </w:tc>
        <w:tc>
          <w:tcPr>
            <w:tcW w:w="2182" w:type="dxa"/>
          </w:tcPr>
          <w:p w14:paraId="79F40042" w14:textId="0377AABD"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311" w:type="dxa"/>
          </w:tcPr>
          <w:p w14:paraId="20BADE1D" w14:textId="325B9CAF"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2BE72B1" w14:textId="77777777" w:rsidTr="00693E25">
        <w:trPr>
          <w:trHeight w:val="323"/>
        </w:trPr>
        <w:tc>
          <w:tcPr>
            <w:tcW w:w="1064" w:type="dxa"/>
          </w:tcPr>
          <w:p w14:paraId="025B5421" w14:textId="0E09BF4F" w:rsidR="001B15D3" w:rsidRDefault="001B15D3" w:rsidP="002171E7">
            <w:pPr>
              <w:pStyle w:val="ListParagraph"/>
              <w:ind w:left="0"/>
              <w:jc w:val="center"/>
              <w:rPr>
                <w:rFonts w:ascii="Calibri" w:hAnsi="Calibri" w:cs="Calibri"/>
              </w:rPr>
            </w:pPr>
            <w:r>
              <w:rPr>
                <w:rFonts w:ascii="Calibri" w:hAnsi="Calibri" w:cs="Calibri"/>
              </w:rPr>
              <w:t>2024</w:t>
            </w:r>
          </w:p>
        </w:tc>
        <w:tc>
          <w:tcPr>
            <w:tcW w:w="4911" w:type="dxa"/>
          </w:tcPr>
          <w:p w14:paraId="04B72ABE" w14:textId="30F60E51" w:rsidR="001B15D3" w:rsidRDefault="001B15D3" w:rsidP="002171E7">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01EF69B6" w14:textId="53B567D8" w:rsidR="001B15D3" w:rsidRPr="007770A1" w:rsidRDefault="00571169" w:rsidP="002171E7">
            <w:pPr>
              <w:pStyle w:val="ListParagraph"/>
              <w:ind w:left="0"/>
              <w:jc w:val="center"/>
              <w:rPr>
                <w:rFonts w:ascii="Calibri" w:hAnsi="Calibri" w:cs="Calibri"/>
              </w:rPr>
            </w:pPr>
            <w:r>
              <w:rPr>
                <w:rFonts w:ascii="Calibri" w:hAnsi="Calibri" w:cs="Calibri"/>
              </w:rPr>
              <w:t>Up to $25,000</w:t>
            </w:r>
          </w:p>
        </w:tc>
        <w:tc>
          <w:tcPr>
            <w:tcW w:w="2311" w:type="dxa"/>
          </w:tcPr>
          <w:p w14:paraId="58B71571" w14:textId="227FFEA2" w:rsidR="001B15D3" w:rsidRDefault="00571169" w:rsidP="002171E7">
            <w:pPr>
              <w:pStyle w:val="ListParagraph"/>
              <w:ind w:left="0"/>
              <w:jc w:val="center"/>
              <w:rPr>
                <w:rFonts w:ascii="Calibri" w:hAnsi="Calibri" w:cs="Calibri"/>
              </w:rPr>
            </w:pPr>
            <w:r>
              <w:rPr>
                <w:rFonts w:ascii="Calibri" w:hAnsi="Calibri" w:cs="Calibri"/>
              </w:rPr>
              <w:t>In House</w:t>
            </w:r>
          </w:p>
        </w:tc>
      </w:tr>
      <w:tr w:rsidR="00693E25" w:rsidRPr="007770A1" w14:paraId="4BC1A189" w14:textId="77777777" w:rsidTr="00693E25">
        <w:trPr>
          <w:trHeight w:val="323"/>
        </w:trPr>
        <w:tc>
          <w:tcPr>
            <w:tcW w:w="1064" w:type="dxa"/>
          </w:tcPr>
          <w:p w14:paraId="786AB230" w14:textId="5BB6030A" w:rsidR="00693E25" w:rsidRDefault="00693E25" w:rsidP="00693E25">
            <w:pPr>
              <w:pStyle w:val="ListParagraph"/>
              <w:ind w:left="0"/>
              <w:jc w:val="center"/>
              <w:rPr>
                <w:rFonts w:ascii="Calibri" w:hAnsi="Calibri" w:cs="Calibri"/>
              </w:rPr>
            </w:pPr>
            <w:r>
              <w:rPr>
                <w:rFonts w:ascii="Calibri" w:hAnsi="Calibri" w:cs="Calibri"/>
              </w:rPr>
              <w:t>2025</w:t>
            </w:r>
          </w:p>
        </w:tc>
        <w:tc>
          <w:tcPr>
            <w:tcW w:w="4911" w:type="dxa"/>
          </w:tcPr>
          <w:p w14:paraId="3042E23C" w14:textId="1FA71C2A" w:rsidR="00693E25" w:rsidRDefault="00693E25" w:rsidP="00693E25">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10EDE8F3" w14:textId="68F02D47" w:rsidR="00693E25" w:rsidRDefault="00693E25" w:rsidP="00693E25">
            <w:pPr>
              <w:pStyle w:val="ListParagraph"/>
              <w:ind w:left="0"/>
              <w:jc w:val="center"/>
              <w:rPr>
                <w:rFonts w:ascii="Calibri" w:hAnsi="Calibri" w:cs="Calibri"/>
              </w:rPr>
            </w:pPr>
            <w:r>
              <w:rPr>
                <w:rFonts w:ascii="Calibri" w:hAnsi="Calibri" w:cs="Calibri"/>
              </w:rPr>
              <w:t>Up to $25,000</w:t>
            </w:r>
          </w:p>
        </w:tc>
        <w:tc>
          <w:tcPr>
            <w:tcW w:w="2311" w:type="dxa"/>
          </w:tcPr>
          <w:p w14:paraId="120E5AE4" w14:textId="6105FB92" w:rsidR="00693E25" w:rsidRDefault="00693E25" w:rsidP="00693E25">
            <w:pPr>
              <w:pStyle w:val="ListParagraph"/>
              <w:ind w:left="0"/>
              <w:jc w:val="center"/>
              <w:rPr>
                <w:rFonts w:ascii="Calibri" w:hAnsi="Calibri" w:cs="Calibri"/>
              </w:rPr>
            </w:pPr>
            <w:r>
              <w:rPr>
                <w:rFonts w:ascii="Calibri" w:hAnsi="Calibri" w:cs="Calibri"/>
              </w:rPr>
              <w:t>In House</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7"/>
        <w:gridCol w:w="2185"/>
        <w:gridCol w:w="2314"/>
      </w:tblGrid>
      <w:tr w:rsidR="001A3F4F" w:rsidRPr="007770A1" w14:paraId="4952D028" w14:textId="77777777" w:rsidTr="00693E25">
        <w:trPr>
          <w:trHeight w:val="384"/>
        </w:trPr>
        <w:tc>
          <w:tcPr>
            <w:tcW w:w="106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308DD8E8" w:rsidR="001A3F4F" w:rsidRPr="00012303" w:rsidRDefault="00DD0670" w:rsidP="005A518D">
            <w:pPr>
              <w:pStyle w:val="ListParagraph"/>
              <w:ind w:left="0"/>
              <w:jc w:val="center"/>
              <w:rPr>
                <w:rFonts w:ascii="Calibri" w:hAnsi="Calibri" w:cs="Calibri"/>
                <w:b/>
                <w:bCs/>
              </w:rPr>
            </w:pPr>
            <w:r w:rsidRPr="003F06C8">
              <w:rPr>
                <w:rFonts w:ascii="Calibri" w:hAnsi="Calibri" w:cs="Calibri"/>
                <w:b/>
                <w:bCs/>
              </w:rPr>
              <w:t>Grant</w:t>
            </w:r>
            <w:r>
              <w:rPr>
                <w:rFonts w:ascii="Calibri" w:hAnsi="Calibri" w:cs="Calibri"/>
                <w:b/>
                <w:bCs/>
              </w:rPr>
              <w:t>, Outside Agency,</w:t>
            </w:r>
            <w:r w:rsidRPr="003F06C8">
              <w:rPr>
                <w:rFonts w:ascii="Calibri" w:hAnsi="Calibri" w:cs="Calibri"/>
                <w:b/>
                <w:bCs/>
              </w:rPr>
              <w:t xml:space="preserve"> or In House</w:t>
            </w:r>
          </w:p>
        </w:tc>
      </w:tr>
      <w:tr w:rsidR="001A3F4F" w:rsidRPr="007770A1" w14:paraId="78013822" w14:textId="77777777" w:rsidTr="00693E25">
        <w:trPr>
          <w:trHeight w:val="367"/>
        </w:trPr>
        <w:tc>
          <w:tcPr>
            <w:tcW w:w="106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r w:rsidR="002171E7" w:rsidRPr="007770A1" w14:paraId="5C9F4656" w14:textId="77777777" w:rsidTr="00693E25">
        <w:trPr>
          <w:trHeight w:val="367"/>
        </w:trPr>
        <w:tc>
          <w:tcPr>
            <w:tcW w:w="1064" w:type="dxa"/>
          </w:tcPr>
          <w:p w14:paraId="7FB9F076" w14:textId="68D7786E"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7" w:type="dxa"/>
          </w:tcPr>
          <w:p w14:paraId="1B4AE704" w14:textId="152BC391" w:rsidR="002171E7" w:rsidRDefault="002171E7" w:rsidP="002171E7">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238D3994" w14:textId="4AFA4680"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15,000</w:t>
            </w:r>
          </w:p>
        </w:tc>
        <w:tc>
          <w:tcPr>
            <w:tcW w:w="2314" w:type="dxa"/>
          </w:tcPr>
          <w:p w14:paraId="7BE6B449" w14:textId="7E6F7882" w:rsidR="002171E7" w:rsidRDefault="002171E7" w:rsidP="002171E7">
            <w:pPr>
              <w:pStyle w:val="ListParagraph"/>
              <w:ind w:left="0"/>
              <w:jc w:val="center"/>
              <w:rPr>
                <w:rFonts w:ascii="Calibri" w:hAnsi="Calibri" w:cs="Calibri"/>
              </w:rPr>
            </w:pPr>
            <w:r>
              <w:rPr>
                <w:rFonts w:ascii="Calibri" w:hAnsi="Calibri" w:cs="Calibri"/>
              </w:rPr>
              <w:t xml:space="preserve">In House </w:t>
            </w:r>
          </w:p>
        </w:tc>
      </w:tr>
      <w:tr w:rsidR="001B15D3" w:rsidRPr="007770A1" w14:paraId="61CF948A" w14:textId="77777777" w:rsidTr="00693E25">
        <w:trPr>
          <w:trHeight w:val="367"/>
        </w:trPr>
        <w:tc>
          <w:tcPr>
            <w:tcW w:w="1064" w:type="dxa"/>
          </w:tcPr>
          <w:p w14:paraId="4F022385" w14:textId="4207DEFC" w:rsidR="001B15D3" w:rsidRDefault="001B15D3" w:rsidP="002171E7">
            <w:pPr>
              <w:pStyle w:val="ListParagraph"/>
              <w:ind w:left="0"/>
              <w:jc w:val="center"/>
              <w:rPr>
                <w:rFonts w:ascii="Calibri" w:hAnsi="Calibri" w:cs="Calibri"/>
              </w:rPr>
            </w:pPr>
            <w:r>
              <w:rPr>
                <w:rFonts w:ascii="Calibri" w:hAnsi="Calibri" w:cs="Calibri"/>
              </w:rPr>
              <w:t>2024</w:t>
            </w:r>
          </w:p>
        </w:tc>
        <w:tc>
          <w:tcPr>
            <w:tcW w:w="4917" w:type="dxa"/>
          </w:tcPr>
          <w:p w14:paraId="20197E1C" w14:textId="1C82E496" w:rsidR="001B15D3" w:rsidRDefault="001B15D3" w:rsidP="002171E7">
            <w:pPr>
              <w:pStyle w:val="ListParagraph"/>
              <w:ind w:left="0"/>
              <w:jc w:val="center"/>
              <w:rPr>
                <w:rFonts w:ascii="Calibri" w:hAnsi="Calibri" w:cs="Calibri"/>
              </w:rPr>
            </w:pPr>
            <w:r>
              <w:rPr>
                <w:rFonts w:ascii="Calibri" w:hAnsi="Calibri" w:cs="Calibri"/>
              </w:rPr>
              <w:t>NGCDD Governance Policy</w:t>
            </w:r>
          </w:p>
        </w:tc>
        <w:tc>
          <w:tcPr>
            <w:tcW w:w="2185" w:type="dxa"/>
          </w:tcPr>
          <w:p w14:paraId="0D07B504" w14:textId="59E4FBDE" w:rsidR="001B15D3" w:rsidRPr="007770A1" w:rsidRDefault="001B15D3" w:rsidP="002171E7">
            <w:pPr>
              <w:pStyle w:val="ListParagraph"/>
              <w:ind w:left="0"/>
              <w:jc w:val="center"/>
              <w:rPr>
                <w:rFonts w:ascii="Calibri" w:hAnsi="Calibri" w:cs="Calibri"/>
              </w:rPr>
            </w:pPr>
            <w:r>
              <w:rPr>
                <w:rFonts w:ascii="Calibri" w:hAnsi="Calibri" w:cs="Calibri"/>
              </w:rPr>
              <w:t>Up to $15,000</w:t>
            </w:r>
          </w:p>
        </w:tc>
        <w:tc>
          <w:tcPr>
            <w:tcW w:w="2314" w:type="dxa"/>
          </w:tcPr>
          <w:p w14:paraId="7BB820CF" w14:textId="769CDCB9" w:rsidR="001B15D3" w:rsidRDefault="001B15D3" w:rsidP="002171E7">
            <w:pPr>
              <w:pStyle w:val="ListParagraph"/>
              <w:ind w:left="0"/>
              <w:jc w:val="center"/>
              <w:rPr>
                <w:rFonts w:ascii="Calibri" w:hAnsi="Calibri" w:cs="Calibri"/>
              </w:rPr>
            </w:pPr>
            <w:r>
              <w:rPr>
                <w:rFonts w:ascii="Calibri" w:hAnsi="Calibri" w:cs="Calibri"/>
              </w:rPr>
              <w:t>In House</w:t>
            </w:r>
            <w:r w:rsidR="00A95978">
              <w:rPr>
                <w:rFonts w:ascii="Calibri" w:hAnsi="Calibri" w:cs="Calibri"/>
              </w:rPr>
              <w:t xml:space="preserve"> – Executive Director</w:t>
            </w:r>
          </w:p>
        </w:tc>
      </w:tr>
      <w:tr w:rsidR="00693E25" w:rsidRPr="007770A1" w14:paraId="2D7055EC" w14:textId="77777777" w:rsidTr="00693E25">
        <w:trPr>
          <w:trHeight w:val="367"/>
        </w:trPr>
        <w:tc>
          <w:tcPr>
            <w:tcW w:w="1064" w:type="dxa"/>
          </w:tcPr>
          <w:p w14:paraId="1471B171" w14:textId="202706D0" w:rsidR="00693E25" w:rsidRDefault="00693E25" w:rsidP="00693E25">
            <w:pPr>
              <w:pStyle w:val="ListParagraph"/>
              <w:ind w:left="0"/>
              <w:jc w:val="center"/>
              <w:rPr>
                <w:rFonts w:ascii="Calibri" w:hAnsi="Calibri" w:cs="Calibri"/>
              </w:rPr>
            </w:pPr>
            <w:r>
              <w:rPr>
                <w:rFonts w:ascii="Calibri" w:hAnsi="Calibri" w:cs="Calibri"/>
              </w:rPr>
              <w:t>2025</w:t>
            </w:r>
          </w:p>
        </w:tc>
        <w:tc>
          <w:tcPr>
            <w:tcW w:w="4917" w:type="dxa"/>
          </w:tcPr>
          <w:p w14:paraId="68B0F72B" w14:textId="3653A99A" w:rsidR="00693E25" w:rsidRDefault="00693E25" w:rsidP="00693E25">
            <w:pPr>
              <w:pStyle w:val="ListParagraph"/>
              <w:ind w:left="0"/>
              <w:jc w:val="center"/>
              <w:rPr>
                <w:rFonts w:ascii="Calibri" w:hAnsi="Calibri" w:cs="Calibri"/>
              </w:rPr>
            </w:pPr>
            <w:r>
              <w:rPr>
                <w:rFonts w:ascii="Calibri" w:hAnsi="Calibri" w:cs="Calibri"/>
              </w:rPr>
              <w:t>NGCDD Governance Policy</w:t>
            </w:r>
          </w:p>
        </w:tc>
        <w:tc>
          <w:tcPr>
            <w:tcW w:w="2185" w:type="dxa"/>
          </w:tcPr>
          <w:p w14:paraId="68071285" w14:textId="429E5854" w:rsidR="00693E25" w:rsidRDefault="00693E25" w:rsidP="00693E25">
            <w:pPr>
              <w:pStyle w:val="ListParagraph"/>
              <w:ind w:left="0"/>
              <w:jc w:val="center"/>
              <w:rPr>
                <w:rFonts w:ascii="Calibri" w:hAnsi="Calibri" w:cs="Calibri"/>
              </w:rPr>
            </w:pPr>
            <w:r>
              <w:rPr>
                <w:rFonts w:ascii="Calibri" w:hAnsi="Calibri" w:cs="Calibri"/>
              </w:rPr>
              <w:t>Up to $15,000</w:t>
            </w:r>
          </w:p>
        </w:tc>
        <w:tc>
          <w:tcPr>
            <w:tcW w:w="2314" w:type="dxa"/>
          </w:tcPr>
          <w:p w14:paraId="725E79B7" w14:textId="4FAF711F" w:rsidR="00693E25" w:rsidRDefault="00693E25" w:rsidP="00693E25">
            <w:pPr>
              <w:pStyle w:val="ListParagraph"/>
              <w:ind w:left="0"/>
              <w:jc w:val="center"/>
              <w:rPr>
                <w:rFonts w:ascii="Calibri" w:hAnsi="Calibri" w:cs="Calibri"/>
              </w:rPr>
            </w:pPr>
            <w:r>
              <w:rPr>
                <w:rFonts w:ascii="Calibri" w:hAnsi="Calibri" w:cs="Calibri"/>
              </w:rPr>
              <w:t>In House – Executive Director</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4B3B2392" w14:textId="1524B555" w:rsidR="0098036A" w:rsidRPr="00FF5C50" w:rsidRDefault="00571169" w:rsidP="00F81100">
      <w:pPr>
        <w:rPr>
          <w:rFonts w:ascii="Calibri" w:hAnsi="Calibri" w:cs="Calibri"/>
        </w:rPr>
      </w:pPr>
      <w:r>
        <w:rPr>
          <w:rFonts w:ascii="Calibri" w:hAnsi="Calibri" w:cs="Calibri"/>
        </w:rPr>
        <w:t xml:space="preserve">Total of Council Member Travel and Executive Director Discretionary Fund = </w:t>
      </w:r>
      <w:r w:rsidRPr="00571169">
        <w:rPr>
          <w:rFonts w:ascii="Calibri" w:hAnsi="Calibri" w:cs="Calibri"/>
          <w:u w:val="single"/>
        </w:rPr>
        <w:t>$40,000</w:t>
      </w: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7E0E3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68A05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5457354">
    <w:abstractNumId w:val="15"/>
  </w:num>
  <w:num w:numId="2" w16cid:durableId="652442826">
    <w:abstractNumId w:val="7"/>
  </w:num>
  <w:num w:numId="3" w16cid:durableId="1940678304">
    <w:abstractNumId w:val="14"/>
  </w:num>
  <w:num w:numId="4" w16cid:durableId="909585536">
    <w:abstractNumId w:val="8"/>
  </w:num>
  <w:num w:numId="5" w16cid:durableId="829710448">
    <w:abstractNumId w:val="5"/>
  </w:num>
  <w:num w:numId="6" w16cid:durableId="1228568971">
    <w:abstractNumId w:val="0"/>
  </w:num>
  <w:num w:numId="7" w16cid:durableId="1426069954">
    <w:abstractNumId w:val="10"/>
  </w:num>
  <w:num w:numId="8" w16cid:durableId="1648169320">
    <w:abstractNumId w:val="12"/>
  </w:num>
  <w:num w:numId="9" w16cid:durableId="449206440">
    <w:abstractNumId w:val="3"/>
  </w:num>
  <w:num w:numId="10" w16cid:durableId="1282343496">
    <w:abstractNumId w:val="4"/>
  </w:num>
  <w:num w:numId="11" w16cid:durableId="1317412269">
    <w:abstractNumId w:val="18"/>
  </w:num>
  <w:num w:numId="12" w16cid:durableId="1923685434">
    <w:abstractNumId w:val="2"/>
  </w:num>
  <w:num w:numId="13" w16cid:durableId="1619291952">
    <w:abstractNumId w:val="6"/>
  </w:num>
  <w:num w:numId="14" w16cid:durableId="1956591139">
    <w:abstractNumId w:val="17"/>
  </w:num>
  <w:num w:numId="15" w16cid:durableId="88358693">
    <w:abstractNumId w:val="9"/>
  </w:num>
  <w:num w:numId="16" w16cid:durableId="1682199131">
    <w:abstractNumId w:val="13"/>
  </w:num>
  <w:num w:numId="17" w16cid:durableId="634872614">
    <w:abstractNumId w:val="1"/>
  </w:num>
  <w:num w:numId="18" w16cid:durableId="2014259098">
    <w:abstractNumId w:val="9"/>
  </w:num>
  <w:num w:numId="19" w16cid:durableId="545066559">
    <w:abstractNumId w:val="16"/>
  </w:num>
  <w:num w:numId="20" w16cid:durableId="1719744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2FA9"/>
    <w:rsid w:val="00063BBC"/>
    <w:rsid w:val="00081E9D"/>
    <w:rsid w:val="00084CF1"/>
    <w:rsid w:val="00085486"/>
    <w:rsid w:val="000953A9"/>
    <w:rsid w:val="000A4DA5"/>
    <w:rsid w:val="000A5C97"/>
    <w:rsid w:val="000C3C3D"/>
    <w:rsid w:val="000C6EFC"/>
    <w:rsid w:val="000D383C"/>
    <w:rsid w:val="000F4C8B"/>
    <w:rsid w:val="00107A60"/>
    <w:rsid w:val="0012696F"/>
    <w:rsid w:val="00134F50"/>
    <w:rsid w:val="00137F42"/>
    <w:rsid w:val="00146746"/>
    <w:rsid w:val="00164145"/>
    <w:rsid w:val="00193024"/>
    <w:rsid w:val="001A1A3F"/>
    <w:rsid w:val="001A3F4F"/>
    <w:rsid w:val="001B15D3"/>
    <w:rsid w:val="001C15B0"/>
    <w:rsid w:val="001C6776"/>
    <w:rsid w:val="001E6523"/>
    <w:rsid w:val="001F06B5"/>
    <w:rsid w:val="001F3DBD"/>
    <w:rsid w:val="002028DC"/>
    <w:rsid w:val="00206D2B"/>
    <w:rsid w:val="00207C37"/>
    <w:rsid w:val="0021469E"/>
    <w:rsid w:val="00216676"/>
    <w:rsid w:val="002171E7"/>
    <w:rsid w:val="00232D93"/>
    <w:rsid w:val="002452FA"/>
    <w:rsid w:val="00246268"/>
    <w:rsid w:val="00255A0E"/>
    <w:rsid w:val="00260B80"/>
    <w:rsid w:val="00265B8A"/>
    <w:rsid w:val="00270F15"/>
    <w:rsid w:val="00292E14"/>
    <w:rsid w:val="002B331E"/>
    <w:rsid w:val="002C23FE"/>
    <w:rsid w:val="002C5263"/>
    <w:rsid w:val="002D4C98"/>
    <w:rsid w:val="002D5E1F"/>
    <w:rsid w:val="002F4048"/>
    <w:rsid w:val="003545ED"/>
    <w:rsid w:val="003577F6"/>
    <w:rsid w:val="003658A7"/>
    <w:rsid w:val="00382023"/>
    <w:rsid w:val="00383E58"/>
    <w:rsid w:val="0039624B"/>
    <w:rsid w:val="003A177F"/>
    <w:rsid w:val="003B0226"/>
    <w:rsid w:val="003C4320"/>
    <w:rsid w:val="003D09B8"/>
    <w:rsid w:val="003F06C8"/>
    <w:rsid w:val="003F342B"/>
    <w:rsid w:val="004112F1"/>
    <w:rsid w:val="00411836"/>
    <w:rsid w:val="004240DF"/>
    <w:rsid w:val="00427555"/>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27CA5"/>
    <w:rsid w:val="00554146"/>
    <w:rsid w:val="00560FA4"/>
    <w:rsid w:val="00561A53"/>
    <w:rsid w:val="00563013"/>
    <w:rsid w:val="0056346B"/>
    <w:rsid w:val="00566944"/>
    <w:rsid w:val="00571169"/>
    <w:rsid w:val="005729CC"/>
    <w:rsid w:val="005773B2"/>
    <w:rsid w:val="005844E4"/>
    <w:rsid w:val="005B1172"/>
    <w:rsid w:val="005D276C"/>
    <w:rsid w:val="005D6D54"/>
    <w:rsid w:val="005F3461"/>
    <w:rsid w:val="005F4142"/>
    <w:rsid w:val="0060272B"/>
    <w:rsid w:val="006029A8"/>
    <w:rsid w:val="00605EB0"/>
    <w:rsid w:val="00611200"/>
    <w:rsid w:val="00622A68"/>
    <w:rsid w:val="00630015"/>
    <w:rsid w:val="006420FA"/>
    <w:rsid w:val="00646EB5"/>
    <w:rsid w:val="006524E5"/>
    <w:rsid w:val="00675DEB"/>
    <w:rsid w:val="00693E25"/>
    <w:rsid w:val="006A6F9F"/>
    <w:rsid w:val="006B64A4"/>
    <w:rsid w:val="006C272C"/>
    <w:rsid w:val="006C5A38"/>
    <w:rsid w:val="006D117C"/>
    <w:rsid w:val="006D1C07"/>
    <w:rsid w:val="006E1F4E"/>
    <w:rsid w:val="006E2039"/>
    <w:rsid w:val="006E72FA"/>
    <w:rsid w:val="006E7FBF"/>
    <w:rsid w:val="00716A6F"/>
    <w:rsid w:val="00747626"/>
    <w:rsid w:val="00747E5F"/>
    <w:rsid w:val="0076286E"/>
    <w:rsid w:val="007770A1"/>
    <w:rsid w:val="00792A99"/>
    <w:rsid w:val="007A41D0"/>
    <w:rsid w:val="007A7C2E"/>
    <w:rsid w:val="007B69D6"/>
    <w:rsid w:val="007C0082"/>
    <w:rsid w:val="007C62F7"/>
    <w:rsid w:val="007D628F"/>
    <w:rsid w:val="007E059D"/>
    <w:rsid w:val="007E0904"/>
    <w:rsid w:val="007F1B8F"/>
    <w:rsid w:val="007F3274"/>
    <w:rsid w:val="007F6831"/>
    <w:rsid w:val="0081712C"/>
    <w:rsid w:val="00820392"/>
    <w:rsid w:val="008278CC"/>
    <w:rsid w:val="00830E07"/>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02A09"/>
    <w:rsid w:val="00924F80"/>
    <w:rsid w:val="00935366"/>
    <w:rsid w:val="0094199E"/>
    <w:rsid w:val="00952C46"/>
    <w:rsid w:val="00964FA8"/>
    <w:rsid w:val="00972579"/>
    <w:rsid w:val="00975CBE"/>
    <w:rsid w:val="009777F7"/>
    <w:rsid w:val="0098036A"/>
    <w:rsid w:val="009A496F"/>
    <w:rsid w:val="009B73E0"/>
    <w:rsid w:val="009D72DF"/>
    <w:rsid w:val="009F3233"/>
    <w:rsid w:val="009F393C"/>
    <w:rsid w:val="00A430DD"/>
    <w:rsid w:val="00A4575E"/>
    <w:rsid w:val="00A63558"/>
    <w:rsid w:val="00A745C3"/>
    <w:rsid w:val="00A903D2"/>
    <w:rsid w:val="00A95978"/>
    <w:rsid w:val="00AA5026"/>
    <w:rsid w:val="00AC421D"/>
    <w:rsid w:val="00AC7FE9"/>
    <w:rsid w:val="00AD164A"/>
    <w:rsid w:val="00AD50EE"/>
    <w:rsid w:val="00AE0C52"/>
    <w:rsid w:val="00AF5046"/>
    <w:rsid w:val="00B1145C"/>
    <w:rsid w:val="00B220E0"/>
    <w:rsid w:val="00B277E1"/>
    <w:rsid w:val="00B403A2"/>
    <w:rsid w:val="00B4245B"/>
    <w:rsid w:val="00B43AD3"/>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2BA1"/>
    <w:rsid w:val="00C57CD7"/>
    <w:rsid w:val="00C65763"/>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0670"/>
    <w:rsid w:val="00DD6701"/>
    <w:rsid w:val="00DE40BE"/>
    <w:rsid w:val="00DF7741"/>
    <w:rsid w:val="00E139B4"/>
    <w:rsid w:val="00E16075"/>
    <w:rsid w:val="00E23E05"/>
    <w:rsid w:val="00E23FE5"/>
    <w:rsid w:val="00E3789B"/>
    <w:rsid w:val="00E44694"/>
    <w:rsid w:val="00E4617D"/>
    <w:rsid w:val="00E75A35"/>
    <w:rsid w:val="00E76199"/>
    <w:rsid w:val="00E94CC3"/>
    <w:rsid w:val="00EA0DCB"/>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2</cp:revision>
  <cp:lastPrinted>2023-04-05T22:13:00Z</cp:lastPrinted>
  <dcterms:created xsi:type="dcterms:W3CDTF">2024-05-09T15:56:00Z</dcterms:created>
  <dcterms:modified xsi:type="dcterms:W3CDTF">2024-05-09T15:56:00Z</dcterms:modified>
</cp:coreProperties>
</file>